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070"/>
        <w:gridCol w:w="2160"/>
        <w:gridCol w:w="2070"/>
        <w:gridCol w:w="18"/>
        <w:gridCol w:w="2232"/>
      </w:tblGrid>
      <w:tr w:rsidR="00621232" w:rsidRPr="00621232" w:rsidTr="00C549D6">
        <w:trPr>
          <w:trHeight w:val="314"/>
          <w:tblHeader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E6E6E6"/>
          </w:tcPr>
          <w:p w:rsidR="00E75FD0" w:rsidRPr="00621232" w:rsidRDefault="00381A0F" w:rsidP="00E63903">
            <w:pPr>
              <w:jc w:val="center"/>
              <w:rPr>
                <w:b/>
                <w:sz w:val="18"/>
                <w:szCs w:val="18"/>
              </w:rPr>
            </w:pPr>
            <w:bookmarkStart w:id="0" w:name="OLE_LINK1"/>
            <w:bookmarkStart w:id="1" w:name="_GoBack"/>
            <w:bookmarkEnd w:id="1"/>
            <w:r w:rsidRPr="00621232">
              <w:rPr>
                <w:b/>
                <w:sz w:val="18"/>
                <w:szCs w:val="18"/>
              </w:rPr>
              <w:t>Level of Practice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6E6E6"/>
            <w:tcMar>
              <w:left w:w="90" w:type="dxa"/>
              <w:right w:w="60" w:type="dxa"/>
            </w:tcMar>
          </w:tcPr>
          <w:p w:rsidR="00060CCF" w:rsidRPr="00621232" w:rsidRDefault="00060CCF" w:rsidP="00E63903">
            <w:pPr>
              <w:jc w:val="center"/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 I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6E6E6"/>
            <w:tcMar>
              <w:left w:w="90" w:type="dxa"/>
              <w:right w:w="60" w:type="dxa"/>
            </w:tcMar>
          </w:tcPr>
          <w:p w:rsidR="00060CCF" w:rsidRPr="00621232" w:rsidRDefault="00060CCF" w:rsidP="00E63903">
            <w:pPr>
              <w:jc w:val="center"/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 II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left w:w="90" w:type="dxa"/>
              <w:right w:w="60" w:type="dxa"/>
            </w:tcMar>
          </w:tcPr>
          <w:p w:rsidR="00060CCF" w:rsidRPr="00621232" w:rsidRDefault="00060CCF" w:rsidP="00E63903">
            <w:pPr>
              <w:jc w:val="center"/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 III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E6E6E6"/>
            <w:tcMar>
              <w:left w:w="90" w:type="dxa"/>
              <w:right w:w="60" w:type="dxa"/>
            </w:tcMar>
          </w:tcPr>
          <w:p w:rsidR="00060CCF" w:rsidRPr="00621232" w:rsidRDefault="00060CCF" w:rsidP="00E63903">
            <w:pPr>
              <w:jc w:val="center"/>
              <w:rPr>
                <w:b/>
                <w:sz w:val="16"/>
                <w:szCs w:val="16"/>
              </w:rPr>
            </w:pPr>
            <w:r w:rsidRPr="00621232">
              <w:rPr>
                <w:b/>
                <w:sz w:val="18"/>
                <w:szCs w:val="18"/>
              </w:rPr>
              <w:t>BH Practitioner</w:t>
            </w:r>
          </w:p>
        </w:tc>
      </w:tr>
      <w:tr w:rsidR="00621232" w:rsidRPr="00621232" w:rsidTr="00883F1B">
        <w:trPr>
          <w:trHeight w:val="53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381A0F" w:rsidRPr="00621232" w:rsidRDefault="00381A0F" w:rsidP="00E63903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 Program</w:t>
            </w:r>
            <w:r w:rsidR="0035063A" w:rsidRPr="00621232">
              <w:rPr>
                <w:b/>
                <w:sz w:val="18"/>
                <w:szCs w:val="18"/>
              </w:rPr>
              <w:t xml:space="preserve"> Oversight</w:t>
            </w:r>
          </w:p>
        </w:tc>
        <w:tc>
          <w:tcPr>
            <w:tcW w:w="855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90" w:type="dxa"/>
              <w:right w:w="60" w:type="dxa"/>
            </w:tcMar>
          </w:tcPr>
          <w:p w:rsidR="002116C2" w:rsidRPr="00621232" w:rsidRDefault="002116C2" w:rsidP="00E63903">
            <w:pPr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BHA/P may only practice in a program in which clinical oversight of the behavioral health program is provided and responsibility is taken by a licensed behavioral health clinician (LBHC).</w:t>
            </w:r>
          </w:p>
          <w:p w:rsidR="00381A0F" w:rsidRPr="00621232" w:rsidRDefault="00381A0F" w:rsidP="00E63903">
            <w:pPr>
              <w:rPr>
                <w:b/>
                <w:sz w:val="16"/>
                <w:szCs w:val="16"/>
              </w:rPr>
            </w:pPr>
          </w:p>
        </w:tc>
      </w:tr>
      <w:tr w:rsidR="00621232" w:rsidRPr="00621232" w:rsidTr="00883F1B">
        <w:trPr>
          <w:trHeight w:val="575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381A0F" w:rsidRPr="00621232" w:rsidRDefault="00381A0F" w:rsidP="00E63903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Employment</w:t>
            </w:r>
          </w:p>
        </w:tc>
        <w:tc>
          <w:tcPr>
            <w:tcW w:w="855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90" w:type="dxa"/>
              <w:right w:w="60" w:type="dxa"/>
            </w:tcMar>
          </w:tcPr>
          <w:p w:rsidR="00D31B22" w:rsidRPr="00621232" w:rsidRDefault="00381A0F" w:rsidP="00E63903">
            <w:pPr>
              <w:rPr>
                <w:b/>
                <w:sz w:val="16"/>
                <w:szCs w:val="16"/>
              </w:rPr>
            </w:pPr>
            <w:r w:rsidRPr="00621232">
              <w:rPr>
                <w:sz w:val="18"/>
                <w:szCs w:val="18"/>
              </w:rPr>
              <w:t xml:space="preserve">Must be employed by Indian Health Services, </w:t>
            </w:r>
            <w:r w:rsidR="00F83A6D" w:rsidRPr="00621232">
              <w:rPr>
                <w:sz w:val="18"/>
                <w:szCs w:val="18"/>
              </w:rPr>
              <w:t>a t</w:t>
            </w:r>
            <w:r w:rsidRPr="00621232">
              <w:rPr>
                <w:sz w:val="18"/>
                <w:szCs w:val="18"/>
              </w:rPr>
              <w:t xml:space="preserve">ribe, or </w:t>
            </w:r>
            <w:r w:rsidR="00F83A6D" w:rsidRPr="00621232">
              <w:rPr>
                <w:sz w:val="18"/>
                <w:szCs w:val="18"/>
              </w:rPr>
              <w:t>t</w:t>
            </w:r>
            <w:r w:rsidRPr="00621232">
              <w:rPr>
                <w:sz w:val="18"/>
                <w:szCs w:val="18"/>
              </w:rPr>
              <w:t xml:space="preserve">ribal </w:t>
            </w:r>
            <w:r w:rsidR="00F83A6D" w:rsidRPr="00621232">
              <w:rPr>
                <w:sz w:val="18"/>
                <w:szCs w:val="18"/>
              </w:rPr>
              <w:t>h</w:t>
            </w:r>
            <w:r w:rsidRPr="00621232">
              <w:rPr>
                <w:sz w:val="18"/>
                <w:szCs w:val="18"/>
              </w:rPr>
              <w:t xml:space="preserve">ealth </w:t>
            </w:r>
            <w:r w:rsidR="00F83A6D" w:rsidRPr="00621232">
              <w:rPr>
                <w:sz w:val="18"/>
                <w:szCs w:val="18"/>
              </w:rPr>
              <w:t>o</w:t>
            </w:r>
            <w:r w:rsidR="00F91610" w:rsidRPr="00621232">
              <w:rPr>
                <w:sz w:val="18"/>
                <w:szCs w:val="18"/>
              </w:rPr>
              <w:t>rganization that</w:t>
            </w:r>
            <w:r w:rsidRPr="00621232">
              <w:rPr>
                <w:sz w:val="18"/>
                <w:szCs w:val="18"/>
              </w:rPr>
              <w:t xml:space="preserve"> operat</w:t>
            </w:r>
            <w:r w:rsidR="00290034" w:rsidRPr="00621232">
              <w:rPr>
                <w:sz w:val="18"/>
                <w:szCs w:val="18"/>
              </w:rPr>
              <w:t>es</w:t>
            </w:r>
            <w:r w:rsidRPr="00621232">
              <w:rPr>
                <w:sz w:val="18"/>
                <w:szCs w:val="18"/>
              </w:rPr>
              <w:t xml:space="preserve"> a </w:t>
            </w:r>
            <w:r w:rsidR="0017672B" w:rsidRPr="00621232">
              <w:rPr>
                <w:sz w:val="18"/>
                <w:szCs w:val="18"/>
              </w:rPr>
              <w:t>c</w:t>
            </w:r>
            <w:r w:rsidRPr="00621232">
              <w:rPr>
                <w:sz w:val="18"/>
                <w:szCs w:val="18"/>
              </w:rPr>
              <w:t xml:space="preserve">ommunity </w:t>
            </w:r>
            <w:r w:rsidR="0017672B" w:rsidRPr="00621232">
              <w:rPr>
                <w:sz w:val="18"/>
                <w:szCs w:val="18"/>
              </w:rPr>
              <w:t>h</w:t>
            </w:r>
            <w:r w:rsidRPr="00621232">
              <w:rPr>
                <w:sz w:val="18"/>
                <w:szCs w:val="18"/>
              </w:rPr>
              <w:t xml:space="preserve">ealth </w:t>
            </w:r>
            <w:r w:rsidR="0017672B" w:rsidRPr="00621232">
              <w:rPr>
                <w:sz w:val="18"/>
                <w:szCs w:val="18"/>
              </w:rPr>
              <w:t>a</w:t>
            </w:r>
            <w:r w:rsidRPr="00621232">
              <w:rPr>
                <w:sz w:val="18"/>
                <w:szCs w:val="18"/>
              </w:rPr>
              <w:t xml:space="preserve">ide </w:t>
            </w:r>
            <w:r w:rsidR="0017672B" w:rsidRPr="00621232">
              <w:rPr>
                <w:sz w:val="18"/>
                <w:szCs w:val="18"/>
              </w:rPr>
              <w:t>p</w:t>
            </w:r>
            <w:r w:rsidRPr="00621232">
              <w:rPr>
                <w:sz w:val="18"/>
                <w:szCs w:val="18"/>
              </w:rPr>
              <w:t>rogram</w:t>
            </w:r>
            <w:r w:rsidR="0017672B" w:rsidRPr="00621232">
              <w:rPr>
                <w:sz w:val="18"/>
                <w:szCs w:val="18"/>
              </w:rPr>
              <w:t>.</w:t>
            </w:r>
          </w:p>
        </w:tc>
      </w:tr>
      <w:tr w:rsidR="00621232" w:rsidRPr="00621232" w:rsidTr="00C549D6">
        <w:trPr>
          <w:trHeight w:val="1214"/>
        </w:trPr>
        <w:tc>
          <w:tcPr>
            <w:tcW w:w="2430" w:type="dxa"/>
            <w:shd w:val="clear" w:color="auto" w:fill="auto"/>
          </w:tcPr>
          <w:p w:rsidR="00060CCF" w:rsidRPr="00621232" w:rsidRDefault="00060CCF" w:rsidP="00E63903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 xml:space="preserve">Work Related Experience 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Providing </w:t>
            </w:r>
            <w:r w:rsidR="00F83A6D" w:rsidRPr="00621232">
              <w:rPr>
                <w:bCs/>
                <w:sz w:val="18"/>
                <w:szCs w:val="18"/>
              </w:rPr>
              <w:t>v</w:t>
            </w:r>
            <w:r w:rsidRPr="00621232">
              <w:rPr>
                <w:bCs/>
                <w:sz w:val="18"/>
                <w:szCs w:val="18"/>
              </w:rPr>
              <w:t>ill</w:t>
            </w:r>
            <w:r w:rsidR="00381A0F" w:rsidRPr="00621232">
              <w:rPr>
                <w:bCs/>
                <w:sz w:val="18"/>
                <w:szCs w:val="18"/>
              </w:rPr>
              <w:t>age-based behavioral health s</w:t>
            </w:r>
            <w:r w:rsidRPr="00621232">
              <w:rPr>
                <w:bCs/>
                <w:sz w:val="18"/>
                <w:szCs w:val="18"/>
              </w:rPr>
              <w:t>ervices</w:t>
            </w:r>
            <w:r w:rsidR="00F83A6D" w:rsidRPr="00621232">
              <w:rPr>
                <w:bCs/>
                <w:sz w:val="18"/>
                <w:szCs w:val="18"/>
              </w:rPr>
              <w:t>.</w:t>
            </w:r>
          </w:p>
          <w:p w:rsidR="00060CCF" w:rsidRPr="00621232" w:rsidRDefault="00060CCF" w:rsidP="00E63903">
            <w:pPr>
              <w:ind w:left="72"/>
              <w:rPr>
                <w:bCs/>
                <w:sz w:val="18"/>
                <w:szCs w:val="18"/>
              </w:rPr>
            </w:pPr>
          </w:p>
          <w:p w:rsidR="00E75FD0" w:rsidRPr="00621232" w:rsidRDefault="00E75FD0" w:rsidP="00E63903">
            <w:pPr>
              <w:rPr>
                <w:bCs/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auto"/>
            <w:tcMar>
              <w:left w:w="90" w:type="dxa"/>
              <w:right w:w="60" w:type="dxa"/>
            </w:tcMar>
          </w:tcPr>
          <w:p w:rsidR="00060CCF" w:rsidRPr="00621232" w:rsidRDefault="00060CCF" w:rsidP="00C549D6">
            <w:pPr>
              <w:numPr>
                <w:ilvl w:val="0"/>
                <w:numId w:val="37"/>
              </w:numPr>
              <w:tabs>
                <w:tab w:val="clear" w:pos="360"/>
                <w:tab w:val="num" w:pos="270"/>
              </w:tabs>
              <w:ind w:left="270" w:hanging="27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1000 </w:t>
            </w:r>
            <w:r w:rsidR="00381A0F" w:rsidRPr="00621232">
              <w:rPr>
                <w:bCs/>
                <w:sz w:val="18"/>
                <w:szCs w:val="18"/>
              </w:rPr>
              <w:t>hours</w:t>
            </w:r>
            <w:r w:rsidR="0086746F" w:rsidRPr="00621232">
              <w:rPr>
                <w:bCs/>
                <w:sz w:val="18"/>
                <w:szCs w:val="18"/>
              </w:rPr>
              <w:t xml:space="preserve"> under supervision of</w:t>
            </w:r>
            <w:r w:rsidRPr="00621232">
              <w:rPr>
                <w:bCs/>
                <w:sz w:val="18"/>
                <w:szCs w:val="18"/>
              </w:rPr>
              <w:t xml:space="preserve"> a </w:t>
            </w:r>
            <w:r w:rsidR="0017672B" w:rsidRPr="00621232">
              <w:rPr>
                <w:bCs/>
                <w:sz w:val="18"/>
                <w:szCs w:val="18"/>
              </w:rPr>
              <w:t>licensed behavior health clinician or behavioral health p</w:t>
            </w:r>
            <w:r w:rsidR="00F83A6D" w:rsidRPr="00621232">
              <w:rPr>
                <w:bCs/>
                <w:sz w:val="18"/>
                <w:szCs w:val="18"/>
              </w:rPr>
              <w:t>rofessional</w:t>
            </w:r>
            <w:r w:rsidR="0017672B" w:rsidRPr="0062123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160" w:type="dxa"/>
            <w:shd w:val="clear" w:color="auto" w:fill="auto"/>
            <w:tcMar>
              <w:left w:w="90" w:type="dxa"/>
              <w:right w:w="60" w:type="dxa"/>
            </w:tcMar>
          </w:tcPr>
          <w:p w:rsidR="00060CCF" w:rsidRPr="00621232" w:rsidRDefault="00060CCF" w:rsidP="00C549D6">
            <w:pPr>
              <w:numPr>
                <w:ilvl w:val="0"/>
                <w:numId w:val="37"/>
              </w:numPr>
              <w:tabs>
                <w:tab w:val="clear" w:pos="360"/>
                <w:tab w:val="num" w:pos="270"/>
              </w:tabs>
              <w:ind w:left="270" w:hanging="27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2000 </w:t>
            </w:r>
            <w:r w:rsidR="00381A0F" w:rsidRPr="00621232">
              <w:rPr>
                <w:bCs/>
                <w:sz w:val="18"/>
                <w:szCs w:val="18"/>
              </w:rPr>
              <w:t>hours</w:t>
            </w:r>
            <w:r w:rsidR="0086746F" w:rsidRPr="00621232">
              <w:rPr>
                <w:bCs/>
                <w:sz w:val="18"/>
                <w:szCs w:val="18"/>
              </w:rPr>
              <w:t xml:space="preserve"> under supervision of</w:t>
            </w:r>
            <w:r w:rsidRPr="00621232">
              <w:rPr>
                <w:bCs/>
                <w:sz w:val="18"/>
                <w:szCs w:val="18"/>
              </w:rPr>
              <w:t xml:space="preserve"> a</w:t>
            </w:r>
            <w:r w:rsidR="0017672B" w:rsidRPr="00621232">
              <w:rPr>
                <w:bCs/>
                <w:sz w:val="18"/>
                <w:szCs w:val="18"/>
              </w:rPr>
              <w:t xml:space="preserve"> licensed behavior health clinician or behavioral health </w:t>
            </w:r>
            <w:r w:rsidR="00F83A6D" w:rsidRPr="00621232">
              <w:rPr>
                <w:bCs/>
                <w:sz w:val="18"/>
                <w:szCs w:val="18"/>
              </w:rPr>
              <w:t>professional</w:t>
            </w:r>
            <w:r w:rsidR="0017672B" w:rsidRPr="0062123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70" w:type="dxa"/>
            <w:shd w:val="clear" w:color="auto" w:fill="auto"/>
            <w:tcMar>
              <w:left w:w="90" w:type="dxa"/>
              <w:right w:w="60" w:type="dxa"/>
            </w:tcMar>
          </w:tcPr>
          <w:p w:rsidR="00060CCF" w:rsidRPr="00621232" w:rsidRDefault="00060CCF" w:rsidP="00C549D6">
            <w:pPr>
              <w:numPr>
                <w:ilvl w:val="0"/>
                <w:numId w:val="37"/>
              </w:numPr>
              <w:tabs>
                <w:tab w:val="clear" w:pos="360"/>
                <w:tab w:val="num" w:pos="270"/>
              </w:tabs>
              <w:ind w:left="270" w:hanging="27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4000 </w:t>
            </w:r>
            <w:r w:rsidR="00381A0F" w:rsidRPr="00621232">
              <w:rPr>
                <w:bCs/>
                <w:sz w:val="18"/>
                <w:szCs w:val="18"/>
              </w:rPr>
              <w:t>hours</w:t>
            </w:r>
            <w:r w:rsidR="0086746F" w:rsidRPr="00621232">
              <w:rPr>
                <w:bCs/>
                <w:sz w:val="18"/>
                <w:szCs w:val="18"/>
              </w:rPr>
              <w:t xml:space="preserve"> under supervision of</w:t>
            </w:r>
            <w:r w:rsidRPr="00621232">
              <w:rPr>
                <w:bCs/>
                <w:sz w:val="18"/>
                <w:szCs w:val="18"/>
              </w:rPr>
              <w:t xml:space="preserve"> a </w:t>
            </w:r>
            <w:r w:rsidR="0017672B" w:rsidRPr="00621232">
              <w:rPr>
                <w:bCs/>
                <w:sz w:val="18"/>
                <w:szCs w:val="18"/>
              </w:rPr>
              <w:t xml:space="preserve">licensed behavior health clinician or behavioral health </w:t>
            </w:r>
            <w:r w:rsidR="00F83A6D" w:rsidRPr="00621232">
              <w:rPr>
                <w:bCs/>
                <w:sz w:val="18"/>
                <w:szCs w:val="18"/>
              </w:rPr>
              <w:t>professional</w:t>
            </w:r>
            <w:r w:rsidR="0017672B" w:rsidRPr="0062123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90" w:type="dxa"/>
              <w:right w:w="60" w:type="dxa"/>
            </w:tcMar>
          </w:tcPr>
          <w:p w:rsidR="00060CCF" w:rsidRPr="00621232" w:rsidRDefault="00381A0F" w:rsidP="00C549D6">
            <w:pPr>
              <w:numPr>
                <w:ilvl w:val="0"/>
                <w:numId w:val="37"/>
              </w:numPr>
              <w:tabs>
                <w:tab w:val="clear" w:pos="360"/>
                <w:tab w:val="num" w:pos="270"/>
              </w:tabs>
              <w:ind w:left="270" w:hanging="27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6000 hours</w:t>
            </w:r>
            <w:r w:rsidR="00060CCF" w:rsidRPr="00621232">
              <w:rPr>
                <w:bCs/>
                <w:sz w:val="18"/>
                <w:szCs w:val="18"/>
              </w:rPr>
              <w:t xml:space="preserve"> under </w:t>
            </w:r>
            <w:r w:rsidR="00816C6B" w:rsidRPr="00621232">
              <w:rPr>
                <w:bCs/>
                <w:sz w:val="18"/>
                <w:szCs w:val="18"/>
              </w:rPr>
              <w:t>supervision</w:t>
            </w:r>
            <w:r w:rsidR="0086746F" w:rsidRPr="00621232">
              <w:rPr>
                <w:bCs/>
                <w:sz w:val="18"/>
                <w:szCs w:val="18"/>
              </w:rPr>
              <w:t xml:space="preserve"> of</w:t>
            </w:r>
            <w:r w:rsidR="00060CCF" w:rsidRPr="00621232">
              <w:rPr>
                <w:bCs/>
                <w:sz w:val="18"/>
                <w:szCs w:val="18"/>
              </w:rPr>
              <w:t xml:space="preserve"> a </w:t>
            </w:r>
            <w:r w:rsidR="0017672B" w:rsidRPr="00621232">
              <w:rPr>
                <w:bCs/>
                <w:sz w:val="18"/>
                <w:szCs w:val="18"/>
              </w:rPr>
              <w:t>licensed behavior health clinician or master level behavioral health person.</w:t>
            </w: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060CCF" w:rsidRPr="00621232" w:rsidRDefault="00060CCF" w:rsidP="00E63903">
            <w:pPr>
              <w:spacing w:line="180" w:lineRule="exact"/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</w:t>
            </w:r>
            <w:r w:rsidR="00F83A6D" w:rsidRPr="00621232">
              <w:rPr>
                <w:b/>
                <w:sz w:val="18"/>
                <w:szCs w:val="18"/>
              </w:rPr>
              <w:t>/P</w:t>
            </w:r>
            <w:r w:rsidRPr="00621232">
              <w:rPr>
                <w:b/>
                <w:sz w:val="18"/>
                <w:szCs w:val="18"/>
              </w:rPr>
              <w:t xml:space="preserve"> Specialized Training</w:t>
            </w:r>
            <w:r w:rsidR="0030750A" w:rsidRPr="00621232">
              <w:rPr>
                <w:b/>
                <w:sz w:val="18"/>
                <w:szCs w:val="18"/>
              </w:rPr>
              <w:t xml:space="preserve"> Requirements</w:t>
            </w:r>
          </w:p>
          <w:p w:rsidR="00060CCF" w:rsidRPr="00621232" w:rsidRDefault="00060CCF" w:rsidP="00E63903">
            <w:pPr>
              <w:spacing w:line="180" w:lineRule="exact"/>
              <w:rPr>
                <w:bCs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060CCF" w:rsidRPr="00621232" w:rsidRDefault="00976AA5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8.20.050 General Orientation (28)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rPr>
                <w:bCs/>
                <w:sz w:val="16"/>
                <w:szCs w:val="16"/>
              </w:rPr>
            </w:pPr>
          </w:p>
          <w:p w:rsidR="00060CCF" w:rsidRPr="00621232" w:rsidRDefault="00DB5AB7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8.20.100 Orientation to Village-based </w:t>
            </w:r>
            <w:r w:rsidR="00060CCF" w:rsidRPr="00621232">
              <w:rPr>
                <w:sz w:val="18"/>
                <w:szCs w:val="18"/>
              </w:rPr>
              <w:t>Behavioral Health</w:t>
            </w:r>
            <w:r w:rsidR="00060CCF" w:rsidRPr="00621232">
              <w:rPr>
                <w:bCs/>
                <w:sz w:val="18"/>
                <w:szCs w:val="18"/>
              </w:rPr>
              <w:t xml:space="preserve"> Services (8)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bCs/>
                <w:sz w:val="16"/>
                <w:szCs w:val="16"/>
              </w:rPr>
            </w:pPr>
          </w:p>
          <w:p w:rsidR="00060CCF" w:rsidRPr="00621232" w:rsidRDefault="00DB5AB7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8.20.110 </w:t>
            </w:r>
            <w:r w:rsidR="00060CCF" w:rsidRPr="00621232">
              <w:rPr>
                <w:sz w:val="18"/>
                <w:szCs w:val="18"/>
              </w:rPr>
              <w:t>Ethics &amp; Consent (6)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DB5AB7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8.20.115 </w:t>
            </w:r>
            <w:r w:rsidR="00055898" w:rsidRPr="00621232">
              <w:rPr>
                <w:bCs/>
                <w:sz w:val="18"/>
                <w:szCs w:val="18"/>
              </w:rPr>
              <w:t>C</w:t>
            </w:r>
            <w:r w:rsidR="00060CCF" w:rsidRPr="00621232">
              <w:rPr>
                <w:sz w:val="18"/>
                <w:szCs w:val="18"/>
              </w:rPr>
              <w:t>onfidentiality &amp; Privacy (6)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8.20.125 </w:t>
            </w:r>
            <w:r w:rsidR="00941BAE" w:rsidRPr="00621232">
              <w:rPr>
                <w:bCs/>
                <w:sz w:val="18"/>
                <w:szCs w:val="18"/>
              </w:rPr>
              <w:t>Intro to Behavioral Health</w:t>
            </w:r>
            <w:r w:rsidR="00060CCF" w:rsidRPr="00621232">
              <w:rPr>
                <w:bCs/>
                <w:sz w:val="18"/>
                <w:szCs w:val="18"/>
              </w:rPr>
              <w:t xml:space="preserve"> (24) </w:t>
            </w:r>
          </w:p>
          <w:p w:rsidR="00060CCF" w:rsidRPr="00621232" w:rsidRDefault="00060CCF" w:rsidP="00CA2F5F">
            <w:pPr>
              <w:spacing w:line="180" w:lineRule="exact"/>
              <w:ind w:left="252"/>
              <w:rPr>
                <w:bCs/>
                <w:sz w:val="18"/>
                <w:szCs w:val="18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8.20.135 Intro to Counseling (12)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CB 8</w:t>
            </w:r>
            <w:r w:rsidR="00060CCF" w:rsidRPr="00621232">
              <w:rPr>
                <w:bCs/>
                <w:sz w:val="18"/>
                <w:szCs w:val="18"/>
              </w:rPr>
              <w:t xml:space="preserve">.20.140 </w:t>
            </w:r>
            <w:r w:rsidR="00060CCF" w:rsidRPr="00621232">
              <w:rPr>
                <w:sz w:val="18"/>
                <w:szCs w:val="18"/>
              </w:rPr>
              <w:t>Intro to Documentation (12)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8.20.145 Survey of Community Resources &amp; Case Management (8)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8.20.150 </w:t>
            </w:r>
            <w:r w:rsidR="00060CCF" w:rsidRPr="00621232">
              <w:rPr>
                <w:sz w:val="18"/>
                <w:szCs w:val="18"/>
              </w:rPr>
              <w:t>Working with Diverse Populations (12)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8.20.155 </w:t>
            </w:r>
            <w:r w:rsidR="00060CCF" w:rsidRPr="00621232">
              <w:rPr>
                <w:sz w:val="18"/>
                <w:szCs w:val="18"/>
              </w:rPr>
              <w:t xml:space="preserve">Intro to Group Counseling (8) 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8.20.160 </w:t>
            </w:r>
            <w:r w:rsidR="00060CCF" w:rsidRPr="00621232">
              <w:rPr>
                <w:sz w:val="18"/>
                <w:szCs w:val="18"/>
              </w:rPr>
              <w:t xml:space="preserve">Crisis Intervention (16) 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830C42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8.20.165 </w:t>
            </w:r>
            <w:r w:rsidR="00060CCF" w:rsidRPr="00621232">
              <w:rPr>
                <w:sz w:val="18"/>
                <w:szCs w:val="18"/>
              </w:rPr>
              <w:t>HIV/AIDS &amp; Blood-Borne Pathogens (8)</w:t>
            </w:r>
          </w:p>
          <w:p w:rsidR="00381A0F" w:rsidRPr="00621232" w:rsidRDefault="00381A0F" w:rsidP="00E63903">
            <w:pPr>
              <w:tabs>
                <w:tab w:val="num" w:pos="252"/>
              </w:tabs>
              <w:spacing w:line="180" w:lineRule="exact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8.20.170 Community Approach to Promoting Behavioral Health (8)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8.20.175 </w:t>
            </w:r>
            <w:r w:rsidR="00060CCF" w:rsidRPr="00621232">
              <w:rPr>
                <w:sz w:val="18"/>
                <w:szCs w:val="18"/>
              </w:rPr>
              <w:t>Family Systems I (16)</w:t>
            </w:r>
          </w:p>
          <w:p w:rsidR="00060CCF" w:rsidRPr="00621232" w:rsidRDefault="00060CCF" w:rsidP="00E63903">
            <w:pPr>
              <w:tabs>
                <w:tab w:val="num" w:pos="252"/>
              </w:tabs>
              <w:spacing w:line="180" w:lineRule="exact"/>
              <w:ind w:left="252" w:hanging="252"/>
              <w:rPr>
                <w:sz w:val="12"/>
                <w:szCs w:val="12"/>
              </w:rPr>
            </w:pPr>
          </w:p>
          <w:p w:rsidR="00381A0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52"/>
              </w:tabs>
              <w:spacing w:line="180" w:lineRule="exact"/>
              <w:ind w:left="252" w:hanging="252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8.20.180 </w:t>
            </w:r>
            <w:r w:rsidR="00060CCF" w:rsidRPr="00621232">
              <w:rPr>
                <w:sz w:val="18"/>
                <w:szCs w:val="18"/>
              </w:rPr>
              <w:t>Recovery, Health, Wellness, &amp; Balance (8)</w:t>
            </w:r>
          </w:p>
          <w:p w:rsidR="007679B2" w:rsidRPr="00621232" w:rsidRDefault="007679B2" w:rsidP="00E63903">
            <w:pPr>
              <w:spacing w:line="180" w:lineRule="exact"/>
              <w:rPr>
                <w:sz w:val="16"/>
                <w:szCs w:val="16"/>
              </w:rPr>
            </w:pPr>
          </w:p>
          <w:p w:rsidR="00E63903" w:rsidRPr="00621232" w:rsidRDefault="00E63903" w:rsidP="00E63903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8.20.220</w:t>
            </w:r>
            <w:r w:rsidR="00060CCF" w:rsidRPr="00621232">
              <w:rPr>
                <w:sz w:val="18"/>
                <w:szCs w:val="18"/>
              </w:rPr>
              <w:t xml:space="preserve"> Psycho-</w:t>
            </w:r>
            <w:r w:rsidR="00F83A6D" w:rsidRPr="00621232">
              <w:rPr>
                <w:sz w:val="18"/>
                <w:szCs w:val="18"/>
              </w:rPr>
              <w:t>p</w:t>
            </w:r>
            <w:r w:rsidR="00060CCF" w:rsidRPr="00621232">
              <w:rPr>
                <w:sz w:val="18"/>
                <w:szCs w:val="18"/>
              </w:rPr>
              <w:t>hysiology &amp; Behavioral Health (16)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8.20.225 </w:t>
            </w:r>
            <w:r w:rsidR="00060CCF" w:rsidRPr="00621232">
              <w:rPr>
                <w:sz w:val="18"/>
                <w:szCs w:val="18"/>
              </w:rPr>
              <w:t>Intro to Co-Occurring Disorders (8)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8.20.228 Tobacco Dependency Treatment (8)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8.20.230 </w:t>
            </w:r>
            <w:r w:rsidR="00060CCF" w:rsidRPr="00621232">
              <w:rPr>
                <w:sz w:val="18"/>
                <w:szCs w:val="18"/>
              </w:rPr>
              <w:t xml:space="preserve">DSM Practice Application (12) 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8.20.235 </w:t>
            </w:r>
            <w:r w:rsidR="00060CCF" w:rsidRPr="00621232">
              <w:rPr>
                <w:sz w:val="18"/>
                <w:szCs w:val="18"/>
              </w:rPr>
              <w:t>Advance Interviewing Skills (16)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8.20.240 </w:t>
            </w:r>
            <w:r w:rsidR="00060CCF" w:rsidRPr="00621232">
              <w:rPr>
                <w:sz w:val="18"/>
                <w:szCs w:val="18"/>
              </w:rPr>
              <w:t>ASAM Practice Application (12)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8.20.245 </w:t>
            </w:r>
            <w:r w:rsidR="00060CCF" w:rsidRPr="00621232">
              <w:rPr>
                <w:sz w:val="18"/>
                <w:szCs w:val="18"/>
              </w:rPr>
              <w:t>Case Studies &amp; Clinical Case Management (8)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</w:t>
            </w:r>
            <w:r w:rsidR="00B70384" w:rsidRPr="00621232">
              <w:rPr>
                <w:bCs/>
                <w:sz w:val="18"/>
                <w:szCs w:val="18"/>
              </w:rPr>
              <w:t xml:space="preserve">250 </w:t>
            </w:r>
            <w:r w:rsidR="00060CCF" w:rsidRPr="00621232">
              <w:rPr>
                <w:sz w:val="18"/>
                <w:szCs w:val="18"/>
              </w:rPr>
              <w:t xml:space="preserve">Traditional Health Based Practices (8) 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8.20.255 </w:t>
            </w:r>
            <w:r w:rsidR="00060CCF" w:rsidRPr="00621232">
              <w:rPr>
                <w:sz w:val="18"/>
                <w:szCs w:val="18"/>
              </w:rPr>
              <w:t xml:space="preserve">Intermediate Therapeutic Groups Counseling (16) 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060CCF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8.20.260 </w:t>
            </w:r>
            <w:r w:rsidR="00060CCF" w:rsidRPr="00621232">
              <w:rPr>
                <w:sz w:val="18"/>
                <w:szCs w:val="18"/>
              </w:rPr>
              <w:t>Applied Crisis Management (8)</w:t>
            </w:r>
          </w:p>
          <w:p w:rsidR="00060CCF" w:rsidRPr="00621232" w:rsidRDefault="00060CCF" w:rsidP="00E63903">
            <w:pPr>
              <w:tabs>
                <w:tab w:val="num" w:pos="207"/>
              </w:tabs>
              <w:ind w:left="207" w:hanging="207"/>
              <w:rPr>
                <w:bCs/>
                <w:sz w:val="16"/>
                <w:szCs w:val="16"/>
              </w:rPr>
            </w:pPr>
          </w:p>
          <w:p w:rsidR="00420A55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8.20.270 </w:t>
            </w:r>
            <w:r w:rsidR="00060CCF" w:rsidRPr="00621232">
              <w:rPr>
                <w:sz w:val="18"/>
                <w:szCs w:val="18"/>
              </w:rPr>
              <w:t>Community Development Approach to Prevention (12)</w:t>
            </w:r>
          </w:p>
          <w:p w:rsidR="00DB5AB7" w:rsidRPr="00621232" w:rsidRDefault="00DB5AB7" w:rsidP="00E63903">
            <w:pPr>
              <w:rPr>
                <w:sz w:val="18"/>
                <w:szCs w:val="18"/>
              </w:rPr>
            </w:pPr>
          </w:p>
          <w:p w:rsidR="00060CCF" w:rsidRPr="00621232" w:rsidRDefault="0017672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8.20.275 </w:t>
            </w:r>
            <w:r w:rsidR="00060CCF" w:rsidRPr="00621232">
              <w:rPr>
                <w:sz w:val="18"/>
                <w:szCs w:val="18"/>
              </w:rPr>
              <w:t>Family Systems II (16)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8.20.325 Treatment of Co-Occurring Disorders (12)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8.20.335 Advanced Behavioral Health Clinical Care (</w:t>
            </w:r>
            <w:r w:rsidR="0035063A" w:rsidRPr="00621232">
              <w:rPr>
                <w:bCs/>
                <w:sz w:val="18"/>
                <w:szCs w:val="18"/>
              </w:rPr>
              <w:t>20</w:t>
            </w:r>
            <w:r w:rsidR="00060CCF" w:rsidRPr="00621232">
              <w:rPr>
                <w:bCs/>
                <w:sz w:val="18"/>
                <w:szCs w:val="18"/>
              </w:rPr>
              <w:t>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8.20.340 Documentation &amp; Quality Assurance </w:t>
            </w:r>
            <w:r w:rsidR="0017672B" w:rsidRPr="00621232">
              <w:rPr>
                <w:bCs/>
                <w:sz w:val="18"/>
                <w:szCs w:val="18"/>
              </w:rPr>
              <w:t>(</w:t>
            </w:r>
            <w:r w:rsidR="00060CCF" w:rsidRPr="00621232">
              <w:rPr>
                <w:bCs/>
                <w:sz w:val="18"/>
                <w:szCs w:val="18"/>
              </w:rPr>
              <w:t>16)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8.20.345 Intro to Case Management Supervision (16)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8.20.35</w:t>
            </w:r>
            <w:r w:rsidR="00F83A6D" w:rsidRPr="00621232">
              <w:rPr>
                <w:bCs/>
                <w:sz w:val="18"/>
                <w:szCs w:val="18"/>
              </w:rPr>
              <w:t>0</w:t>
            </w:r>
            <w:r w:rsidR="00060CCF" w:rsidRPr="00621232">
              <w:rPr>
                <w:bCs/>
                <w:sz w:val="18"/>
                <w:szCs w:val="18"/>
              </w:rPr>
              <w:t xml:space="preserve"> Applied Case Studies in </w:t>
            </w:r>
            <w:smartTag w:uri="urn:schemas-microsoft-com:office:smarttags" w:element="State">
              <w:smartTag w:uri="urn:schemas-microsoft-com:office:smarttags" w:element="place">
                <w:r w:rsidR="00060CCF" w:rsidRPr="00621232">
                  <w:rPr>
                    <w:bCs/>
                    <w:sz w:val="18"/>
                    <w:szCs w:val="18"/>
                  </w:rPr>
                  <w:t>Alaska</w:t>
                </w:r>
              </w:smartTag>
            </w:smartTag>
            <w:r w:rsidR="00060CCF" w:rsidRPr="00621232">
              <w:rPr>
                <w:bCs/>
                <w:sz w:val="18"/>
                <w:szCs w:val="18"/>
              </w:rPr>
              <w:t xml:space="preserve"> Native Culture Based Issues (8)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 xml:space="preserve">8.20.370 Behavioral Health Clinical </w:t>
            </w:r>
            <w:smartTag w:uri="urn:schemas-microsoft-com:office:smarttags" w:element="place">
              <w:smartTag w:uri="urn:schemas-microsoft-com:office:smarttags" w:element="PlaceName">
                <w:r w:rsidR="00060CCF" w:rsidRPr="00621232">
                  <w:rPr>
                    <w:bCs/>
                    <w:sz w:val="18"/>
                    <w:szCs w:val="18"/>
                  </w:rPr>
                  <w:t>Team</w:t>
                </w:r>
              </w:smartTag>
              <w:r w:rsidR="00060CCF" w:rsidRPr="00621232">
                <w:rPr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="00060CCF" w:rsidRPr="00621232">
                  <w:rPr>
                    <w:bCs/>
                    <w:sz w:val="18"/>
                    <w:szCs w:val="18"/>
                  </w:rPr>
                  <w:t>Building</w:t>
                </w:r>
              </w:smartTag>
            </w:smartTag>
            <w:r w:rsidR="00060CCF" w:rsidRPr="00621232">
              <w:rPr>
                <w:bCs/>
                <w:sz w:val="18"/>
                <w:szCs w:val="18"/>
              </w:rPr>
              <w:t xml:space="preserve"> (12)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8.20.385 Intro to Supervision (8)</w:t>
            </w:r>
          </w:p>
          <w:p w:rsidR="0035063A" w:rsidRPr="00621232" w:rsidRDefault="0035063A" w:rsidP="0035063A">
            <w:pPr>
              <w:pStyle w:val="ListParagraph"/>
              <w:rPr>
                <w:sz w:val="18"/>
                <w:szCs w:val="18"/>
              </w:rPr>
            </w:pPr>
          </w:p>
          <w:p w:rsidR="0035063A" w:rsidRPr="00621232" w:rsidRDefault="0035063A" w:rsidP="00E63903">
            <w:pPr>
              <w:numPr>
                <w:ilvl w:val="0"/>
                <w:numId w:val="14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CB 8.20.390 Child Development (20)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060CCF" w:rsidRPr="00621232" w:rsidRDefault="00816C6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8.20.400 Issues In Village-Based Behavioral Health Care (</w:t>
            </w:r>
            <w:r w:rsidR="0035063A" w:rsidRPr="00621232">
              <w:rPr>
                <w:bCs/>
                <w:sz w:val="18"/>
                <w:szCs w:val="18"/>
              </w:rPr>
              <w:t>20</w:t>
            </w:r>
            <w:r w:rsidR="00060CCF" w:rsidRPr="00621232">
              <w:rPr>
                <w:bCs/>
                <w:sz w:val="18"/>
                <w:szCs w:val="18"/>
              </w:rPr>
              <w:t>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8.20.425 Special Issues in Behavioral Health Services (16)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8.20.485 Competencies for Village-Based Supervision (16)</w:t>
            </w:r>
          </w:p>
          <w:p w:rsidR="00060CCF" w:rsidRPr="00621232" w:rsidRDefault="00060CCF" w:rsidP="00E63903">
            <w:pPr>
              <w:rPr>
                <w:bCs/>
                <w:sz w:val="18"/>
                <w:szCs w:val="18"/>
              </w:rPr>
            </w:pPr>
          </w:p>
          <w:p w:rsidR="00060CCF" w:rsidRPr="00621232" w:rsidRDefault="00816C6B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CB </w:t>
            </w:r>
            <w:r w:rsidR="00060CCF" w:rsidRPr="00621232">
              <w:rPr>
                <w:bCs/>
                <w:sz w:val="18"/>
                <w:szCs w:val="18"/>
              </w:rPr>
              <w:t>8.20.490 Principals &amp; Practice of Clinical Supervision (40)</w:t>
            </w:r>
          </w:p>
          <w:p w:rsidR="0035063A" w:rsidRPr="00621232" w:rsidRDefault="0035063A" w:rsidP="0035063A">
            <w:pPr>
              <w:pStyle w:val="ListParagraph"/>
              <w:rPr>
                <w:sz w:val="18"/>
                <w:szCs w:val="18"/>
              </w:rPr>
            </w:pPr>
          </w:p>
          <w:p w:rsidR="0035063A" w:rsidRPr="00621232" w:rsidRDefault="0035063A" w:rsidP="00E63903">
            <w:pPr>
              <w:numPr>
                <w:ilvl w:val="0"/>
                <w:numId w:val="18"/>
              </w:numPr>
              <w:tabs>
                <w:tab w:val="clear" w:pos="360"/>
                <w:tab w:val="num" w:pos="207"/>
              </w:tabs>
              <w:ind w:left="207" w:hanging="20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CB 8.20.495 Child-Centered Interventions (20)</w:t>
            </w: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E63903" w:rsidRPr="00621232" w:rsidRDefault="00E63903" w:rsidP="004344BE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Prerequisites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E63903" w:rsidRPr="00621232" w:rsidRDefault="00E63903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None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E63903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Must satisfy all of the requirements of a </w:t>
            </w:r>
          </w:p>
          <w:p w:rsidR="00E63903" w:rsidRPr="00621232" w:rsidRDefault="00E63903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BHA I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E63903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Must satisfy all of the requirements of a </w:t>
            </w:r>
          </w:p>
          <w:p w:rsidR="00E63903" w:rsidRPr="00621232" w:rsidRDefault="00E63903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BHA II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E63903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 xml:space="preserve">Must satisfy all of the requirements of a </w:t>
            </w:r>
          </w:p>
          <w:p w:rsidR="00E63903" w:rsidRPr="00621232" w:rsidRDefault="00E63903" w:rsidP="00B91417">
            <w:p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BHA III</w:t>
            </w: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E63903" w:rsidRPr="00621232" w:rsidRDefault="00E63903" w:rsidP="004344BE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lastRenderedPageBreak/>
              <w:t>Supervised Practicum Hours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E63903" w:rsidRPr="00621232" w:rsidRDefault="00E63903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Practicum</w:t>
            </w:r>
            <w:r w:rsidRPr="00621232">
              <w:rPr>
                <w:bCs/>
                <w:sz w:val="18"/>
                <w:szCs w:val="18"/>
              </w:rPr>
              <w:t xml:space="preserve"> hours</w:t>
            </w:r>
          </w:p>
          <w:p w:rsidR="00E63903" w:rsidRPr="00621232" w:rsidRDefault="00E63903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100</w:t>
            </w:r>
          </w:p>
          <w:p w:rsidR="00553C84" w:rsidRPr="00621232" w:rsidRDefault="00553C84" w:rsidP="00C549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E63903" w:rsidRPr="00621232" w:rsidRDefault="00E63903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Practicum</w:t>
            </w:r>
            <w:r w:rsidRPr="00621232">
              <w:rPr>
                <w:bCs/>
                <w:sz w:val="18"/>
                <w:szCs w:val="18"/>
              </w:rPr>
              <w:t xml:space="preserve"> hours</w:t>
            </w:r>
          </w:p>
          <w:p w:rsidR="00E63903" w:rsidRPr="00621232" w:rsidRDefault="0035063A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E63903" w:rsidRPr="00621232" w:rsidRDefault="00E63903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Practicum</w:t>
            </w:r>
            <w:r w:rsidRPr="00621232">
              <w:rPr>
                <w:bCs/>
                <w:sz w:val="18"/>
                <w:szCs w:val="18"/>
              </w:rPr>
              <w:t xml:space="preserve"> hours</w:t>
            </w:r>
          </w:p>
          <w:p w:rsidR="00E63903" w:rsidRPr="00621232" w:rsidRDefault="0035063A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E63903" w:rsidRPr="00621232" w:rsidRDefault="00E63903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Practicum</w:t>
            </w:r>
            <w:r w:rsidRPr="00621232">
              <w:rPr>
                <w:bCs/>
                <w:sz w:val="18"/>
                <w:szCs w:val="18"/>
              </w:rPr>
              <w:t xml:space="preserve"> hours</w:t>
            </w:r>
          </w:p>
          <w:p w:rsidR="00E63903" w:rsidRPr="00621232" w:rsidRDefault="0035063A" w:rsidP="00C549D6">
            <w:pPr>
              <w:jc w:val="center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100</w:t>
            </w:r>
          </w:p>
        </w:tc>
      </w:tr>
      <w:tr w:rsidR="00621232" w:rsidRPr="00621232" w:rsidTr="00BF4D36">
        <w:trPr>
          <w:trHeight w:val="518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1B" w:rsidRPr="00621232" w:rsidRDefault="00883F1B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br/>
              <w:t>Supervised Practicum Requirements</w:t>
            </w:r>
          </w:p>
          <w:p w:rsidR="00883F1B" w:rsidRPr="00621232" w:rsidRDefault="00883F1B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Providing initial intake or client orientation </w:t>
            </w:r>
            <w:r w:rsidR="0035063A" w:rsidRPr="00621232">
              <w:rPr>
                <w:sz w:val="18"/>
                <w:szCs w:val="18"/>
              </w:rPr>
              <w:t xml:space="preserve">to services, including screening and initial intake paperwork,  </w:t>
            </w:r>
            <w:r w:rsidRPr="00621232">
              <w:rPr>
                <w:sz w:val="18"/>
                <w:szCs w:val="18"/>
              </w:rPr>
              <w:t>with appropriate case documentation (</w:t>
            </w:r>
            <w:r w:rsidR="0035063A" w:rsidRPr="00621232">
              <w:rPr>
                <w:sz w:val="18"/>
                <w:szCs w:val="18"/>
              </w:rPr>
              <w:t>25</w:t>
            </w:r>
            <w:r w:rsidRPr="00621232">
              <w:rPr>
                <w:sz w:val="18"/>
                <w:szCs w:val="18"/>
              </w:rPr>
              <w:t>);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0"/>
                <w:szCs w:val="10"/>
              </w:rPr>
            </w:pPr>
          </w:p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Providing case management &amp; referral with appropriate case documentation (</w:t>
            </w:r>
            <w:r w:rsidR="0035063A" w:rsidRPr="00621232">
              <w:rPr>
                <w:sz w:val="18"/>
                <w:szCs w:val="18"/>
              </w:rPr>
              <w:t>25</w:t>
            </w:r>
            <w:r w:rsidRPr="00621232">
              <w:rPr>
                <w:sz w:val="18"/>
                <w:szCs w:val="18"/>
              </w:rPr>
              <w:t>);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0"/>
                <w:szCs w:val="10"/>
              </w:rPr>
            </w:pPr>
          </w:p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Providing village-based community education, prevention &amp; early intervention with appropriate case documentation (35).</w:t>
            </w:r>
          </w:p>
          <w:p w:rsidR="0035063A" w:rsidRPr="00621232" w:rsidRDefault="0035063A" w:rsidP="0035063A">
            <w:pPr>
              <w:pStyle w:val="ListParagraph"/>
              <w:rPr>
                <w:sz w:val="10"/>
                <w:szCs w:val="10"/>
              </w:rPr>
            </w:pPr>
          </w:p>
          <w:p w:rsidR="00883F1B" w:rsidRPr="00621232" w:rsidRDefault="0035063A" w:rsidP="00C549D6">
            <w:pPr>
              <w:numPr>
                <w:ilvl w:val="0"/>
                <w:numId w:val="44"/>
              </w:numPr>
              <w:tabs>
                <w:tab w:val="num" w:pos="252"/>
              </w:tabs>
              <w:ind w:left="252" w:right="-90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Balance of hours must be related to practicum components listed above.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Providing client </w:t>
            </w:r>
            <w:r w:rsidR="0035063A" w:rsidRPr="00621232">
              <w:rPr>
                <w:sz w:val="18"/>
                <w:szCs w:val="18"/>
              </w:rPr>
              <w:t xml:space="preserve">substance use assessment and treatment planning </w:t>
            </w:r>
            <w:r w:rsidRPr="00621232">
              <w:rPr>
                <w:sz w:val="18"/>
                <w:szCs w:val="18"/>
              </w:rPr>
              <w:t>using DSM &amp; ASAM patient placement criteria with appropriate case documentation (35);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</w:p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Providing </w:t>
            </w:r>
            <w:r w:rsidR="002C37DC" w:rsidRPr="00621232">
              <w:rPr>
                <w:sz w:val="18"/>
                <w:szCs w:val="18"/>
              </w:rPr>
              <w:t xml:space="preserve">rehabilitative services </w:t>
            </w:r>
            <w:r w:rsidRPr="00621232">
              <w:rPr>
                <w:sz w:val="18"/>
                <w:szCs w:val="18"/>
              </w:rPr>
              <w:t>with appropriate case documentation (30);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</w:p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Providing </w:t>
            </w:r>
            <w:r w:rsidR="0035063A" w:rsidRPr="00621232">
              <w:rPr>
                <w:sz w:val="18"/>
                <w:szCs w:val="18"/>
              </w:rPr>
              <w:t xml:space="preserve">rehabilitative services </w:t>
            </w:r>
            <w:r w:rsidRPr="00621232">
              <w:rPr>
                <w:sz w:val="18"/>
                <w:szCs w:val="18"/>
              </w:rPr>
              <w:t>with appropriate case documentation (</w:t>
            </w:r>
            <w:r w:rsidR="002C37DC" w:rsidRPr="00621232">
              <w:rPr>
                <w:sz w:val="18"/>
                <w:szCs w:val="18"/>
              </w:rPr>
              <w:t>25</w:t>
            </w:r>
            <w:r w:rsidRPr="00621232">
              <w:rPr>
                <w:sz w:val="18"/>
                <w:szCs w:val="18"/>
              </w:rPr>
              <w:t>).</w:t>
            </w:r>
          </w:p>
          <w:p w:rsidR="0035063A" w:rsidRPr="00621232" w:rsidRDefault="0035063A" w:rsidP="0035063A">
            <w:pPr>
              <w:pStyle w:val="ListParagraph"/>
              <w:rPr>
                <w:sz w:val="18"/>
                <w:szCs w:val="18"/>
              </w:rPr>
            </w:pPr>
          </w:p>
          <w:p w:rsidR="00883F1B" w:rsidRPr="00621232" w:rsidRDefault="0035063A" w:rsidP="00BF4D36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Balance of hours must be related to practicum components listed above. 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83F1B" w:rsidRPr="00621232" w:rsidRDefault="00883F1B" w:rsidP="00934A6E">
            <w:pPr>
              <w:numPr>
                <w:ilvl w:val="0"/>
                <w:numId w:val="45"/>
              </w:numPr>
              <w:tabs>
                <w:tab w:val="num" w:pos="252"/>
              </w:tabs>
              <w:ind w:left="252" w:right="-90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Providing behavioral health clinical </w:t>
            </w:r>
            <w:r w:rsidR="002C37DC" w:rsidRPr="00621232">
              <w:rPr>
                <w:sz w:val="18"/>
                <w:szCs w:val="18"/>
              </w:rPr>
              <w:t>assessment</w:t>
            </w:r>
            <w:r w:rsidRPr="00621232">
              <w:rPr>
                <w:sz w:val="18"/>
                <w:szCs w:val="18"/>
              </w:rPr>
              <w:t xml:space="preserve">, treatment planning &amp; </w:t>
            </w:r>
            <w:r w:rsidR="002C37DC" w:rsidRPr="00621232">
              <w:rPr>
                <w:sz w:val="18"/>
                <w:szCs w:val="18"/>
              </w:rPr>
              <w:t xml:space="preserve">rehabilitative services </w:t>
            </w:r>
            <w:r w:rsidRPr="00621232">
              <w:rPr>
                <w:sz w:val="18"/>
                <w:szCs w:val="18"/>
              </w:rPr>
              <w:t>for client</w:t>
            </w:r>
            <w:r w:rsidR="002C37DC" w:rsidRPr="00621232">
              <w:rPr>
                <w:sz w:val="18"/>
                <w:szCs w:val="18"/>
              </w:rPr>
              <w:t>s</w:t>
            </w:r>
            <w:r w:rsidRPr="00621232">
              <w:rPr>
                <w:sz w:val="18"/>
                <w:szCs w:val="18"/>
              </w:rPr>
              <w:t xml:space="preserve"> with </w:t>
            </w:r>
            <w:r w:rsidR="00934A6E" w:rsidRPr="00621232">
              <w:rPr>
                <w:sz w:val="18"/>
                <w:szCs w:val="18"/>
              </w:rPr>
              <w:t>issues related to co-</w:t>
            </w:r>
            <w:r w:rsidR="002C37DC" w:rsidRPr="00621232">
              <w:rPr>
                <w:sz w:val="18"/>
                <w:szCs w:val="18"/>
              </w:rPr>
              <w:t>occu</w:t>
            </w:r>
            <w:r w:rsidR="00934A6E" w:rsidRPr="00621232">
              <w:rPr>
                <w:sz w:val="18"/>
                <w:szCs w:val="18"/>
              </w:rPr>
              <w:t>r</w:t>
            </w:r>
            <w:r w:rsidR="002C37DC" w:rsidRPr="00621232">
              <w:rPr>
                <w:sz w:val="18"/>
                <w:szCs w:val="18"/>
              </w:rPr>
              <w:t xml:space="preserve">ring disorders </w:t>
            </w:r>
            <w:r w:rsidRPr="00621232">
              <w:rPr>
                <w:sz w:val="18"/>
                <w:szCs w:val="18"/>
              </w:rPr>
              <w:t xml:space="preserve"> (</w:t>
            </w:r>
            <w:r w:rsidR="002C37DC" w:rsidRPr="00621232">
              <w:rPr>
                <w:sz w:val="18"/>
                <w:szCs w:val="18"/>
              </w:rPr>
              <w:t>45</w:t>
            </w:r>
            <w:r w:rsidRPr="00621232">
              <w:rPr>
                <w:sz w:val="18"/>
                <w:szCs w:val="18"/>
              </w:rPr>
              <w:t>);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</w:p>
          <w:p w:rsidR="00883F1B" w:rsidRPr="00621232" w:rsidRDefault="00883F1B" w:rsidP="00883F1B">
            <w:pPr>
              <w:numPr>
                <w:ilvl w:val="0"/>
                <w:numId w:val="45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Providing quality assurance case review with documentation of review activity (20);</w:t>
            </w:r>
          </w:p>
          <w:p w:rsidR="00883F1B" w:rsidRPr="00621232" w:rsidRDefault="00883F1B">
            <w:p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</w:p>
          <w:p w:rsidR="00883F1B" w:rsidRPr="00621232" w:rsidRDefault="00883F1B" w:rsidP="00883F1B">
            <w:pPr>
              <w:numPr>
                <w:ilvl w:val="0"/>
                <w:numId w:val="45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Providing clinical team leadership by leading clinical team case reviews (20).</w:t>
            </w:r>
          </w:p>
          <w:p w:rsidR="0035063A" w:rsidRPr="00621232" w:rsidRDefault="0035063A" w:rsidP="0035063A">
            <w:pPr>
              <w:pStyle w:val="ListParagraph"/>
              <w:rPr>
                <w:sz w:val="18"/>
                <w:szCs w:val="18"/>
              </w:rPr>
            </w:pPr>
          </w:p>
          <w:p w:rsidR="0035063A" w:rsidRPr="00621232" w:rsidRDefault="0035063A" w:rsidP="00B91417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Balance of hours must be related to practicum components listed above.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:rsidR="00883F1B" w:rsidRPr="00621232" w:rsidRDefault="002C37DC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Engaging, mentoring, and supporting, as well as participating in supervision and evaluation of BHA-Is, BHA-IIs, and BHA-IIIs based on their understanding of supervisee’s level of knowledge and skills, professional goals, and behavior </w:t>
            </w:r>
            <w:r w:rsidR="00883F1B" w:rsidRPr="00621232">
              <w:rPr>
                <w:sz w:val="18"/>
                <w:szCs w:val="18"/>
              </w:rPr>
              <w:t>(</w:t>
            </w:r>
            <w:r w:rsidRPr="00621232">
              <w:rPr>
                <w:sz w:val="18"/>
                <w:szCs w:val="18"/>
              </w:rPr>
              <w:t>45</w:t>
            </w:r>
            <w:r w:rsidR="00883F1B" w:rsidRPr="00621232">
              <w:rPr>
                <w:sz w:val="18"/>
                <w:szCs w:val="18"/>
              </w:rPr>
              <w:t>)</w:t>
            </w:r>
          </w:p>
          <w:p w:rsidR="00883F1B" w:rsidRPr="00621232" w:rsidRDefault="00883F1B">
            <w:pPr>
              <w:rPr>
                <w:sz w:val="18"/>
                <w:szCs w:val="18"/>
              </w:rPr>
            </w:pPr>
          </w:p>
          <w:p w:rsidR="00883F1B" w:rsidRPr="00621232" w:rsidRDefault="00883F1B" w:rsidP="00883F1B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Providing clinical team leadership by leading clinical team case review (</w:t>
            </w:r>
            <w:r w:rsidR="002C37DC" w:rsidRPr="00621232">
              <w:rPr>
                <w:sz w:val="18"/>
                <w:szCs w:val="18"/>
              </w:rPr>
              <w:t>25</w:t>
            </w:r>
            <w:r w:rsidRPr="00621232">
              <w:rPr>
                <w:sz w:val="18"/>
                <w:szCs w:val="18"/>
              </w:rPr>
              <w:t>).</w:t>
            </w:r>
          </w:p>
          <w:p w:rsidR="0035063A" w:rsidRPr="00621232" w:rsidRDefault="0035063A" w:rsidP="0035063A">
            <w:pPr>
              <w:pStyle w:val="ListParagraph"/>
              <w:rPr>
                <w:sz w:val="18"/>
                <w:szCs w:val="18"/>
              </w:rPr>
            </w:pPr>
          </w:p>
          <w:p w:rsidR="0035063A" w:rsidRPr="00621232" w:rsidRDefault="0035063A" w:rsidP="00B91417">
            <w:pPr>
              <w:numPr>
                <w:ilvl w:val="0"/>
                <w:numId w:val="44"/>
              </w:numPr>
              <w:tabs>
                <w:tab w:val="num" w:pos="252"/>
              </w:tabs>
              <w:ind w:left="252" w:hanging="252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Balance of hours must be related to practicum components listed above. </w:t>
            </w:r>
          </w:p>
          <w:p w:rsidR="00883F1B" w:rsidRPr="00621232" w:rsidRDefault="00883F1B">
            <w:pPr>
              <w:tabs>
                <w:tab w:val="num" w:pos="297"/>
              </w:tabs>
              <w:ind w:left="297" w:hanging="297"/>
              <w:rPr>
                <w:sz w:val="18"/>
                <w:szCs w:val="18"/>
              </w:rPr>
            </w:pP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35063A" w:rsidRPr="00621232" w:rsidRDefault="0035063A" w:rsidP="00BA4B2A">
            <w:pPr>
              <w:rPr>
                <w:bCs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BHA/P Knowledge &amp; Skills Checklist</w:t>
            </w:r>
            <w:r w:rsidR="00C549D6" w:rsidRPr="00621232">
              <w:rPr>
                <w:b/>
                <w:sz w:val="18"/>
                <w:szCs w:val="18"/>
              </w:rPr>
              <w:t>.</w:t>
            </w:r>
            <w:r w:rsidRPr="00621232">
              <w:rPr>
                <w:b/>
                <w:sz w:val="18"/>
                <w:szCs w:val="18"/>
              </w:rPr>
              <w:t xml:space="preserve"> </w:t>
            </w:r>
            <w:r w:rsidRPr="00621232">
              <w:rPr>
                <w:sz w:val="18"/>
                <w:szCs w:val="18"/>
              </w:rPr>
              <w:t>The applicant has demonstrated the knowledge of the BHA competencies.</w:t>
            </w:r>
            <w:r w:rsidRPr="00621232">
              <w:rPr>
                <w:b/>
                <w:sz w:val="18"/>
                <w:szCs w:val="18"/>
              </w:rPr>
              <w:t xml:space="preserve"> </w:t>
            </w:r>
            <w:r w:rsidRPr="006212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35063A" w:rsidRPr="00621232" w:rsidRDefault="00D52EF0" w:rsidP="00D52EF0">
            <w:pPr>
              <w:numPr>
                <w:ilvl w:val="0"/>
                <w:numId w:val="28"/>
              </w:numPr>
              <w:tabs>
                <w:tab w:val="clear" w:pos="360"/>
                <w:tab w:val="num" w:pos="300"/>
              </w:tabs>
              <w:ind w:left="300" w:hanging="30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C</w:t>
            </w:r>
            <w:r w:rsidR="0035063A" w:rsidRPr="00621232">
              <w:rPr>
                <w:bCs/>
                <w:sz w:val="18"/>
                <w:szCs w:val="18"/>
              </w:rPr>
              <w:t>omplete and sign the signature page.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35063A" w:rsidRPr="00621232" w:rsidRDefault="00D52EF0" w:rsidP="00BA4B2A">
            <w:pPr>
              <w:numPr>
                <w:ilvl w:val="0"/>
                <w:numId w:val="28"/>
              </w:numPr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Complete and sign the signature page.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35063A" w:rsidRPr="00621232" w:rsidRDefault="00D52EF0" w:rsidP="00D52EF0">
            <w:pPr>
              <w:numPr>
                <w:ilvl w:val="0"/>
                <w:numId w:val="28"/>
              </w:numPr>
              <w:tabs>
                <w:tab w:val="clear" w:pos="360"/>
                <w:tab w:val="num" w:pos="300"/>
              </w:tabs>
              <w:ind w:left="300" w:hanging="30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Complete and sign the signature page.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35063A" w:rsidRPr="00621232" w:rsidRDefault="00D52EF0" w:rsidP="00D52EF0">
            <w:pPr>
              <w:numPr>
                <w:ilvl w:val="0"/>
                <w:numId w:val="28"/>
              </w:numPr>
              <w:tabs>
                <w:tab w:val="clear" w:pos="360"/>
                <w:tab w:val="num" w:pos="300"/>
              </w:tabs>
              <w:ind w:left="300" w:hanging="30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Complete and sign the signature page.</w:t>
            </w: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553C84" w:rsidRPr="00621232" w:rsidRDefault="00553C84" w:rsidP="004344BE">
            <w:pPr>
              <w:rPr>
                <w:bCs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BHA/P Cultural Competency Checklist</w:t>
            </w:r>
            <w:r w:rsidRPr="00621232">
              <w:rPr>
                <w:bCs/>
                <w:sz w:val="18"/>
                <w:szCs w:val="18"/>
              </w:rPr>
              <w:t xml:space="preserve"> </w:t>
            </w:r>
          </w:p>
          <w:p w:rsidR="00553C84" w:rsidRPr="00621232" w:rsidRDefault="00553C84" w:rsidP="00E63903">
            <w:pPr>
              <w:rPr>
                <w:bCs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D52EF0">
            <w:pPr>
              <w:numPr>
                <w:ilvl w:val="0"/>
                <w:numId w:val="40"/>
              </w:numPr>
              <w:tabs>
                <w:tab w:val="num" w:pos="300"/>
              </w:tabs>
              <w:ind w:left="300" w:hanging="30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applicant has d</w:t>
            </w:r>
            <w:r w:rsidRPr="00621232">
              <w:rPr>
                <w:bCs/>
                <w:sz w:val="18"/>
                <w:szCs w:val="18"/>
              </w:rPr>
              <w:t>emonstrated the ability to provide culturally competent services.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553C84">
            <w:pPr>
              <w:numPr>
                <w:ilvl w:val="0"/>
                <w:numId w:val="40"/>
              </w:numPr>
              <w:ind w:left="327" w:hanging="32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applicant has d</w:t>
            </w:r>
            <w:r w:rsidRPr="00621232">
              <w:rPr>
                <w:bCs/>
                <w:sz w:val="18"/>
                <w:szCs w:val="18"/>
              </w:rPr>
              <w:t>emonstrated the ability to provide culturally competent services.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883F1B">
            <w:pPr>
              <w:numPr>
                <w:ilvl w:val="0"/>
                <w:numId w:val="40"/>
              </w:numPr>
              <w:ind w:left="327" w:hanging="32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applicant has d</w:t>
            </w:r>
            <w:r w:rsidRPr="00621232">
              <w:rPr>
                <w:bCs/>
                <w:sz w:val="18"/>
                <w:szCs w:val="18"/>
              </w:rPr>
              <w:t>emonstrated the ability to provide culturally competent services.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553C84">
            <w:pPr>
              <w:numPr>
                <w:ilvl w:val="0"/>
                <w:numId w:val="40"/>
              </w:numPr>
              <w:ind w:left="327" w:hanging="32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applicant has d</w:t>
            </w:r>
            <w:r w:rsidRPr="00621232">
              <w:rPr>
                <w:bCs/>
                <w:sz w:val="18"/>
                <w:szCs w:val="18"/>
              </w:rPr>
              <w:t>emonstrated the ability to provide culturally competent services.</w:t>
            </w: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553C84" w:rsidRPr="00621232" w:rsidRDefault="00553C84" w:rsidP="004344BE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Application Fee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862485">
            <w:pPr>
              <w:numPr>
                <w:ilvl w:val="0"/>
                <w:numId w:val="43"/>
              </w:numPr>
              <w:ind w:left="327" w:hanging="297"/>
              <w:rPr>
                <w:bCs/>
                <w:sz w:val="20"/>
                <w:szCs w:val="20"/>
              </w:rPr>
            </w:pPr>
            <w:r w:rsidRPr="00621232">
              <w:rPr>
                <w:bCs/>
                <w:sz w:val="20"/>
                <w:szCs w:val="20"/>
              </w:rPr>
              <w:t>$</w:t>
            </w:r>
            <w:r w:rsidR="00862485" w:rsidRPr="00621232">
              <w:rPr>
                <w:bCs/>
                <w:sz w:val="20"/>
                <w:szCs w:val="20"/>
              </w:rPr>
              <w:t>5</w:t>
            </w:r>
            <w:r w:rsidRPr="00621232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862485" w:rsidP="00883F1B">
            <w:pPr>
              <w:numPr>
                <w:ilvl w:val="0"/>
                <w:numId w:val="43"/>
              </w:numPr>
              <w:ind w:left="327" w:hanging="324"/>
              <w:rPr>
                <w:bCs/>
                <w:sz w:val="20"/>
                <w:szCs w:val="20"/>
              </w:rPr>
            </w:pPr>
            <w:r w:rsidRPr="00621232">
              <w:rPr>
                <w:bCs/>
                <w:sz w:val="20"/>
                <w:szCs w:val="20"/>
              </w:rPr>
              <w:t>$500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862485" w:rsidP="00883F1B">
            <w:pPr>
              <w:numPr>
                <w:ilvl w:val="0"/>
                <w:numId w:val="43"/>
              </w:numPr>
              <w:ind w:left="327" w:hanging="297"/>
              <w:rPr>
                <w:bCs/>
                <w:sz w:val="20"/>
                <w:szCs w:val="20"/>
              </w:rPr>
            </w:pPr>
            <w:r w:rsidRPr="00621232">
              <w:rPr>
                <w:bCs/>
                <w:sz w:val="20"/>
                <w:szCs w:val="20"/>
              </w:rPr>
              <w:t>$500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862485" w:rsidP="00883F1B">
            <w:pPr>
              <w:numPr>
                <w:ilvl w:val="0"/>
                <w:numId w:val="43"/>
              </w:numPr>
              <w:ind w:left="327" w:hanging="297"/>
              <w:rPr>
                <w:bCs/>
                <w:sz w:val="20"/>
                <w:szCs w:val="20"/>
              </w:rPr>
            </w:pPr>
            <w:r w:rsidRPr="00621232">
              <w:rPr>
                <w:bCs/>
                <w:sz w:val="20"/>
                <w:szCs w:val="20"/>
              </w:rPr>
              <w:t>$500</w:t>
            </w:r>
          </w:p>
          <w:p w:rsidR="00553C84" w:rsidRPr="00621232" w:rsidRDefault="00553C84" w:rsidP="00025C48">
            <w:pPr>
              <w:ind w:left="327"/>
              <w:rPr>
                <w:bCs/>
                <w:sz w:val="20"/>
                <w:szCs w:val="20"/>
              </w:rPr>
            </w:pP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553C84" w:rsidRPr="00621232" w:rsidRDefault="00553C84" w:rsidP="004344BE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>Recertification</w:t>
            </w:r>
          </w:p>
          <w:p w:rsidR="00553C84" w:rsidRPr="00621232" w:rsidRDefault="00553C84" w:rsidP="004344BE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41"/>
              </w:numPr>
              <w:ind w:left="300" w:right="-60" w:hanging="27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Recertify every 2 years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41"/>
              </w:numPr>
              <w:ind w:left="363" w:right="-60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Recertify every 2 years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41"/>
              </w:numPr>
              <w:ind w:left="300" w:right="-60" w:hanging="297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Recertify every 2 years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41"/>
              </w:numPr>
              <w:ind w:left="363" w:hanging="333"/>
              <w:rPr>
                <w:bCs/>
                <w:sz w:val="18"/>
                <w:szCs w:val="18"/>
              </w:rPr>
            </w:pPr>
            <w:r w:rsidRPr="00621232">
              <w:rPr>
                <w:bCs/>
                <w:sz w:val="18"/>
                <w:szCs w:val="18"/>
              </w:rPr>
              <w:t>Recertify every 2 years</w:t>
            </w:r>
          </w:p>
        </w:tc>
      </w:tr>
      <w:tr w:rsidR="00621232" w:rsidRPr="00621232" w:rsidTr="00D52EF0">
        <w:trPr>
          <w:trHeight w:val="116"/>
        </w:trPr>
        <w:tc>
          <w:tcPr>
            <w:tcW w:w="2430" w:type="dxa"/>
            <w:shd w:val="clear" w:color="auto" w:fill="D9D9D9"/>
          </w:tcPr>
          <w:p w:rsidR="0035063A" w:rsidRPr="00621232" w:rsidRDefault="0035063A" w:rsidP="00BA4B2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9D9D9"/>
            <w:tcMar>
              <w:left w:w="60" w:type="dxa"/>
              <w:right w:w="60" w:type="dxa"/>
            </w:tcMar>
          </w:tcPr>
          <w:p w:rsidR="0035063A" w:rsidRPr="00621232" w:rsidRDefault="0035063A" w:rsidP="00BA4B2A">
            <w:pPr>
              <w:rPr>
                <w:bCs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D9D9D9"/>
            <w:tcMar>
              <w:left w:w="60" w:type="dxa"/>
              <w:right w:w="60" w:type="dxa"/>
            </w:tcMar>
          </w:tcPr>
          <w:p w:rsidR="0035063A" w:rsidRPr="00621232" w:rsidRDefault="0035063A" w:rsidP="00BA4B2A">
            <w:pPr>
              <w:rPr>
                <w:bCs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D9D9D9"/>
            <w:tcMar>
              <w:left w:w="60" w:type="dxa"/>
              <w:right w:w="60" w:type="dxa"/>
            </w:tcMar>
          </w:tcPr>
          <w:p w:rsidR="0035063A" w:rsidRPr="00621232" w:rsidRDefault="0035063A" w:rsidP="00BA4B2A">
            <w:pPr>
              <w:rPr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shd w:val="clear" w:color="auto" w:fill="D9D9D9"/>
            <w:tcMar>
              <w:left w:w="60" w:type="dxa"/>
              <w:right w:w="60" w:type="dxa"/>
            </w:tcMar>
          </w:tcPr>
          <w:p w:rsidR="0035063A" w:rsidRPr="00621232" w:rsidRDefault="0035063A" w:rsidP="00BA4B2A">
            <w:pPr>
              <w:rPr>
                <w:bCs/>
                <w:sz w:val="18"/>
                <w:szCs w:val="18"/>
              </w:rPr>
            </w:pP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541427" w:rsidRPr="00621232" w:rsidRDefault="00553C84" w:rsidP="004344BE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 xml:space="preserve">Continuing </w:t>
            </w:r>
            <w:r w:rsidR="00541427" w:rsidRPr="00621232">
              <w:rPr>
                <w:b/>
                <w:sz w:val="18"/>
                <w:szCs w:val="18"/>
              </w:rPr>
              <w:t>Hours</w:t>
            </w:r>
          </w:p>
          <w:p w:rsidR="00553C84" w:rsidRPr="00621232" w:rsidRDefault="00553C84" w:rsidP="00883F1B">
            <w:pPr>
              <w:rPr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 xml:space="preserve"> </w:t>
            </w:r>
            <w:r w:rsidRPr="00621232">
              <w:rPr>
                <w:sz w:val="18"/>
                <w:szCs w:val="18"/>
              </w:rPr>
              <w:t>**CE is needed only when an applicant is renewing their certification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553C84">
            <w:pPr>
              <w:numPr>
                <w:ilvl w:val="0"/>
                <w:numId w:val="41"/>
              </w:numPr>
              <w:ind w:left="41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40 hours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553C84">
            <w:pPr>
              <w:numPr>
                <w:ilvl w:val="0"/>
                <w:numId w:val="41"/>
              </w:numPr>
              <w:ind w:left="41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40 hours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883F1B">
            <w:pPr>
              <w:numPr>
                <w:ilvl w:val="0"/>
                <w:numId w:val="41"/>
              </w:numPr>
              <w:ind w:left="39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40 hours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883F1B">
            <w:pPr>
              <w:numPr>
                <w:ilvl w:val="0"/>
                <w:numId w:val="41"/>
              </w:numPr>
              <w:ind w:left="417" w:hanging="387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40 hours </w:t>
            </w:r>
          </w:p>
        </w:tc>
      </w:tr>
      <w:tr w:rsidR="00621232" w:rsidRPr="00621232" w:rsidTr="00C549D6">
        <w:trPr>
          <w:trHeight w:val="70"/>
        </w:trPr>
        <w:tc>
          <w:tcPr>
            <w:tcW w:w="2430" w:type="dxa"/>
            <w:shd w:val="clear" w:color="auto" w:fill="auto"/>
          </w:tcPr>
          <w:p w:rsidR="00883F1B" w:rsidRPr="00621232" w:rsidRDefault="00883F1B" w:rsidP="004344BE">
            <w:pPr>
              <w:rPr>
                <w:b/>
                <w:sz w:val="18"/>
                <w:szCs w:val="18"/>
              </w:rPr>
            </w:pPr>
          </w:p>
          <w:p w:rsidR="00553C84" w:rsidRPr="00621232" w:rsidRDefault="00553C84" w:rsidP="004344BE">
            <w:pPr>
              <w:rPr>
                <w:b/>
                <w:sz w:val="18"/>
                <w:szCs w:val="18"/>
              </w:rPr>
            </w:pPr>
            <w:r w:rsidRPr="00621232">
              <w:rPr>
                <w:b/>
                <w:sz w:val="18"/>
                <w:szCs w:val="18"/>
              </w:rPr>
              <w:t xml:space="preserve">Continuing Education </w:t>
            </w:r>
            <w:r w:rsidR="00541427" w:rsidRPr="00621232">
              <w:rPr>
                <w:b/>
                <w:sz w:val="18"/>
                <w:szCs w:val="18"/>
              </w:rPr>
              <w:t xml:space="preserve">Training </w:t>
            </w:r>
            <w:r w:rsidRPr="00621232">
              <w:rPr>
                <w:b/>
                <w:sz w:val="18"/>
                <w:szCs w:val="18"/>
              </w:rPr>
              <w:t>Requirements</w:t>
            </w:r>
          </w:p>
          <w:p w:rsidR="00F75E31" w:rsidRPr="00621232" w:rsidRDefault="00F75E31" w:rsidP="004344BE">
            <w:pPr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** A minimum of 20 CEUs must be attended via face-to-face instruction. </w:t>
            </w:r>
          </w:p>
          <w:p w:rsidR="00553C84" w:rsidRPr="00621232" w:rsidRDefault="00553C84" w:rsidP="00B91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Ethics &amp; Consent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Confidentiality &amp; Privacy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Cross Cultural Communication &amp; Understanding </w:t>
            </w:r>
            <w:r w:rsidR="00F75E31" w:rsidRPr="00621232">
              <w:rPr>
                <w:sz w:val="18"/>
                <w:szCs w:val="18"/>
              </w:rPr>
              <w:t xml:space="preserve">and Working with Diverse Populations </w:t>
            </w:r>
            <w:r w:rsidRPr="00621232">
              <w:rPr>
                <w:sz w:val="18"/>
                <w:szCs w:val="18"/>
              </w:rPr>
              <w:t>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remaining (28) hours must be a balance of the hours related to the knowledge &amp; skills competencies.</w:t>
            </w:r>
          </w:p>
        </w:tc>
        <w:tc>
          <w:tcPr>
            <w:tcW w:w="216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Ethics &amp; Consent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D52EF0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Confidentiality &amp; Privacy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Cross Cultural Communication &amp; Understanding</w:t>
            </w:r>
            <w:r w:rsidR="00F75E31" w:rsidRPr="00621232">
              <w:rPr>
                <w:sz w:val="18"/>
                <w:szCs w:val="18"/>
              </w:rPr>
              <w:t xml:space="preserve"> and Working with Diverse Populations</w:t>
            </w:r>
            <w:r w:rsidRPr="00621232">
              <w:rPr>
                <w:sz w:val="18"/>
                <w:szCs w:val="18"/>
              </w:rPr>
              <w:t xml:space="preserve">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remaining (28) hours must be a balance of the hours related to the knowledge &amp; skills competencies.</w:t>
            </w:r>
          </w:p>
        </w:tc>
        <w:tc>
          <w:tcPr>
            <w:tcW w:w="2070" w:type="dxa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Ethics &amp; Consent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Confidentiality &amp; Privacy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right="-6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Cross Cultural Communication &amp; Understanding </w:t>
            </w:r>
            <w:r w:rsidR="00F75E31" w:rsidRPr="00621232">
              <w:rPr>
                <w:sz w:val="18"/>
                <w:szCs w:val="18"/>
              </w:rPr>
              <w:t xml:space="preserve">and Working with Diverse Populations </w:t>
            </w:r>
            <w:r w:rsidRPr="00621232">
              <w:rPr>
                <w:sz w:val="18"/>
                <w:szCs w:val="18"/>
              </w:rPr>
              <w:t>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D52EF0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remaining (28) hours must be a balance of the hours related to the knowledge &amp; skills competencies.</w:t>
            </w:r>
          </w:p>
        </w:tc>
        <w:tc>
          <w:tcPr>
            <w:tcW w:w="2250" w:type="dxa"/>
            <w:gridSpan w:val="2"/>
            <w:shd w:val="clear" w:color="auto" w:fill="auto"/>
            <w:tcMar>
              <w:left w:w="60" w:type="dxa"/>
              <w:right w:w="60" w:type="dxa"/>
            </w:tcMar>
          </w:tcPr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Ethics &amp; Consent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Confidentiality &amp; </w:t>
            </w:r>
            <w:r w:rsidR="00D52EF0" w:rsidRPr="00621232">
              <w:rPr>
                <w:sz w:val="18"/>
                <w:szCs w:val="18"/>
              </w:rPr>
              <w:br/>
            </w:r>
            <w:r w:rsidRPr="00621232">
              <w:rPr>
                <w:sz w:val="18"/>
                <w:szCs w:val="18"/>
              </w:rPr>
              <w:t>Privacy 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C549D6">
            <w:pPr>
              <w:numPr>
                <w:ilvl w:val="0"/>
                <w:numId w:val="28"/>
              </w:num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 xml:space="preserve">Cross Cultural Communication &amp; Understanding </w:t>
            </w:r>
            <w:r w:rsidR="00F75E31" w:rsidRPr="00621232">
              <w:rPr>
                <w:sz w:val="18"/>
                <w:szCs w:val="18"/>
              </w:rPr>
              <w:t xml:space="preserve">and Working with Diverse Populations </w:t>
            </w:r>
            <w:r w:rsidRPr="00621232">
              <w:rPr>
                <w:sz w:val="18"/>
                <w:szCs w:val="18"/>
              </w:rPr>
              <w:t>(4);</w:t>
            </w:r>
          </w:p>
          <w:p w:rsidR="00553C84" w:rsidRPr="00621232" w:rsidRDefault="00553C84" w:rsidP="00C549D6">
            <w:pPr>
              <w:tabs>
                <w:tab w:val="num" w:pos="210"/>
              </w:tabs>
              <w:ind w:left="210" w:hanging="210"/>
              <w:rPr>
                <w:sz w:val="18"/>
                <w:szCs w:val="18"/>
              </w:rPr>
            </w:pPr>
          </w:p>
          <w:p w:rsidR="00553C84" w:rsidRPr="00621232" w:rsidRDefault="00553C84" w:rsidP="00D52EF0">
            <w:pPr>
              <w:numPr>
                <w:ilvl w:val="0"/>
                <w:numId w:val="28"/>
              </w:numPr>
              <w:tabs>
                <w:tab w:val="clear" w:pos="360"/>
                <w:tab w:val="num" w:pos="210"/>
              </w:tabs>
              <w:ind w:left="210" w:hanging="210"/>
              <w:rPr>
                <w:sz w:val="18"/>
                <w:szCs w:val="18"/>
              </w:rPr>
            </w:pPr>
            <w:r w:rsidRPr="00621232">
              <w:rPr>
                <w:sz w:val="18"/>
                <w:szCs w:val="18"/>
              </w:rPr>
              <w:t>The remaining (28) hours must be a balance of the hours related to the knowledge &amp; skills competencies.</w:t>
            </w:r>
          </w:p>
        </w:tc>
      </w:tr>
      <w:bookmarkEnd w:id="0"/>
    </w:tbl>
    <w:p w:rsidR="009336C7" w:rsidRPr="00621232" w:rsidRDefault="009336C7" w:rsidP="00B91417">
      <w:pPr>
        <w:rPr>
          <w:sz w:val="18"/>
          <w:szCs w:val="18"/>
        </w:rPr>
      </w:pPr>
    </w:p>
    <w:sectPr w:rsidR="009336C7" w:rsidRPr="00621232" w:rsidSect="00BE74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576" w:left="576" w:header="720" w:footer="6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E7" w:rsidRDefault="00CE49E7">
      <w:r>
        <w:separator/>
      </w:r>
    </w:p>
  </w:endnote>
  <w:endnote w:type="continuationSeparator" w:id="0">
    <w:p w:rsidR="00CE49E7" w:rsidRDefault="00CE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16" w:rsidRDefault="00125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FC" w:rsidRPr="00FE4B73" w:rsidRDefault="00B91417" w:rsidP="00FE4B73">
    <w:pPr>
      <w:pStyle w:val="Header"/>
    </w:pPr>
    <w:r w:rsidRPr="00125616">
      <w:rPr>
        <w:sz w:val="16"/>
        <w:szCs w:val="16"/>
      </w:rPr>
      <w:t xml:space="preserve">Specialized Training </w:t>
    </w:r>
    <w:r w:rsidR="00046EC9" w:rsidRPr="00125616">
      <w:rPr>
        <w:sz w:val="16"/>
        <w:szCs w:val="16"/>
      </w:rPr>
      <w:t xml:space="preserve">Matrix Tool </w:t>
    </w:r>
    <w:r w:rsidR="00125616" w:rsidRPr="00125616">
      <w:rPr>
        <w:sz w:val="16"/>
        <w:szCs w:val="16"/>
      </w:rPr>
      <w:t>2014</w:t>
    </w:r>
    <w:r w:rsidR="00125616">
      <w:rPr>
        <w:sz w:val="16"/>
        <w:szCs w:val="16"/>
      </w:rPr>
      <w:t>-10-30</w:t>
    </w:r>
    <w:r w:rsidR="005A0EFC">
      <w:rPr>
        <w:sz w:val="16"/>
        <w:szCs w:val="16"/>
      </w:rPr>
      <w:tab/>
    </w:r>
    <w:r w:rsidR="005A0EFC">
      <w:rPr>
        <w:sz w:val="16"/>
        <w:szCs w:val="16"/>
      </w:rPr>
      <w:tab/>
    </w:r>
    <w:r w:rsidR="005A0EFC">
      <w:rPr>
        <w:sz w:val="16"/>
        <w:szCs w:val="16"/>
      </w:rPr>
      <w:tab/>
    </w:r>
    <w:r w:rsidR="005A0EFC" w:rsidRPr="00FE4B73">
      <w:rPr>
        <w:sz w:val="18"/>
        <w:szCs w:val="18"/>
      </w:rPr>
      <w:t xml:space="preserve">Page </w:t>
    </w:r>
    <w:r w:rsidR="005A0EFC" w:rsidRPr="00FE4B73">
      <w:rPr>
        <w:sz w:val="18"/>
        <w:szCs w:val="18"/>
      </w:rPr>
      <w:fldChar w:fldCharType="begin"/>
    </w:r>
    <w:r w:rsidR="005A0EFC" w:rsidRPr="00FE4B73">
      <w:rPr>
        <w:sz w:val="18"/>
        <w:szCs w:val="18"/>
      </w:rPr>
      <w:instrText xml:space="preserve"> PAGE </w:instrText>
    </w:r>
    <w:r w:rsidR="005A0EFC" w:rsidRPr="00FE4B73">
      <w:rPr>
        <w:sz w:val="18"/>
        <w:szCs w:val="18"/>
      </w:rPr>
      <w:fldChar w:fldCharType="separate"/>
    </w:r>
    <w:r w:rsidR="00017EF7">
      <w:rPr>
        <w:noProof/>
        <w:sz w:val="18"/>
        <w:szCs w:val="18"/>
      </w:rPr>
      <w:t>2</w:t>
    </w:r>
    <w:r w:rsidR="005A0EFC" w:rsidRPr="00FE4B73">
      <w:rPr>
        <w:sz w:val="18"/>
        <w:szCs w:val="18"/>
      </w:rPr>
      <w:fldChar w:fldCharType="end"/>
    </w:r>
    <w:r w:rsidR="005A0EFC" w:rsidRPr="00FE4B73">
      <w:rPr>
        <w:sz w:val="18"/>
        <w:szCs w:val="18"/>
      </w:rPr>
      <w:t xml:space="preserve"> of </w:t>
    </w:r>
    <w:r w:rsidR="005A0EFC" w:rsidRPr="00FE4B73">
      <w:rPr>
        <w:sz w:val="18"/>
        <w:szCs w:val="18"/>
      </w:rPr>
      <w:fldChar w:fldCharType="begin"/>
    </w:r>
    <w:r w:rsidR="005A0EFC" w:rsidRPr="00FE4B73">
      <w:rPr>
        <w:sz w:val="18"/>
        <w:szCs w:val="18"/>
      </w:rPr>
      <w:instrText xml:space="preserve"> NUMPAGES </w:instrText>
    </w:r>
    <w:r w:rsidR="005A0EFC" w:rsidRPr="00FE4B73">
      <w:rPr>
        <w:sz w:val="18"/>
        <w:szCs w:val="18"/>
      </w:rPr>
      <w:fldChar w:fldCharType="separate"/>
    </w:r>
    <w:r w:rsidR="00017EF7">
      <w:rPr>
        <w:noProof/>
        <w:sz w:val="18"/>
        <w:szCs w:val="18"/>
      </w:rPr>
      <w:t>2</w:t>
    </w:r>
    <w:r w:rsidR="005A0EFC" w:rsidRPr="00FE4B7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16" w:rsidRDefault="00125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E7" w:rsidRDefault="00CE49E7">
      <w:r>
        <w:separator/>
      </w:r>
    </w:p>
  </w:footnote>
  <w:footnote w:type="continuationSeparator" w:id="0">
    <w:p w:rsidR="00CE49E7" w:rsidRDefault="00CE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16" w:rsidRDefault="001256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FC" w:rsidRPr="00D1484D" w:rsidRDefault="0035063A" w:rsidP="00C95F5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Specialized Training</w:t>
    </w:r>
    <w:r w:rsidR="005A0EFC" w:rsidRPr="00D1484D">
      <w:rPr>
        <w:b/>
        <w:sz w:val="28"/>
        <w:szCs w:val="28"/>
      </w:rPr>
      <w:t xml:space="preserve"> Matrix for BHA/P Certification</w:t>
    </w:r>
  </w:p>
  <w:p w:rsidR="005A0EFC" w:rsidRPr="00836C8B" w:rsidRDefault="005A0EFC" w:rsidP="00C95F50">
    <w:pPr>
      <w:pStyle w:val="Header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616" w:rsidRDefault="001256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CFA"/>
    <w:multiLevelType w:val="hybridMultilevel"/>
    <w:tmpl w:val="2ED6297E"/>
    <w:lvl w:ilvl="0" w:tplc="3446D048"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bCs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A17D9"/>
    <w:multiLevelType w:val="hybridMultilevel"/>
    <w:tmpl w:val="13364890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1091"/>
    <w:multiLevelType w:val="hybridMultilevel"/>
    <w:tmpl w:val="8FE24028"/>
    <w:lvl w:ilvl="0" w:tplc="694AD1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 w:tplc="A6A249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sz w:val="16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86B82"/>
    <w:multiLevelType w:val="hybridMultilevel"/>
    <w:tmpl w:val="71B0E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778F9"/>
    <w:multiLevelType w:val="hybridMultilevel"/>
    <w:tmpl w:val="36FE00C2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26FD"/>
    <w:multiLevelType w:val="hybridMultilevel"/>
    <w:tmpl w:val="C414EE88"/>
    <w:lvl w:ilvl="0" w:tplc="228474F4"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A7BCA"/>
    <w:multiLevelType w:val="hybridMultilevel"/>
    <w:tmpl w:val="DABAD052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365D1"/>
    <w:multiLevelType w:val="multilevel"/>
    <w:tmpl w:val="6DB2BBEE"/>
    <w:lvl w:ilvl="0"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E7821"/>
    <w:multiLevelType w:val="hybridMultilevel"/>
    <w:tmpl w:val="BCF6E356"/>
    <w:lvl w:ilvl="0" w:tplc="6CF0B6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32E4D"/>
    <w:multiLevelType w:val="hybridMultilevel"/>
    <w:tmpl w:val="ECFC23E8"/>
    <w:lvl w:ilvl="0" w:tplc="228474F4"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74770"/>
    <w:multiLevelType w:val="hybridMultilevel"/>
    <w:tmpl w:val="84DC67E8"/>
    <w:lvl w:ilvl="0" w:tplc="6F045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689F"/>
    <w:multiLevelType w:val="hybridMultilevel"/>
    <w:tmpl w:val="5A20F234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53948"/>
    <w:multiLevelType w:val="hybridMultilevel"/>
    <w:tmpl w:val="A356C6F4"/>
    <w:lvl w:ilvl="0" w:tplc="6608B684"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1D4B0EC4"/>
    <w:multiLevelType w:val="multilevel"/>
    <w:tmpl w:val="D61A5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i w:val="0"/>
        <w:sz w:val="16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276B"/>
    <w:multiLevelType w:val="multilevel"/>
    <w:tmpl w:val="C414EE88"/>
    <w:lvl w:ilvl="0"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93BE2"/>
    <w:multiLevelType w:val="hybridMultilevel"/>
    <w:tmpl w:val="0AF2321E"/>
    <w:lvl w:ilvl="0" w:tplc="6CF0B6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C7459"/>
    <w:multiLevelType w:val="hybridMultilevel"/>
    <w:tmpl w:val="B748C54E"/>
    <w:lvl w:ilvl="0" w:tplc="3446D048">
      <w:numFmt w:val="bullet"/>
      <w:lvlText w:val=""/>
      <w:lvlJc w:val="left"/>
      <w:pPr>
        <w:ind w:left="540" w:hanging="360"/>
      </w:pPr>
      <w:rPr>
        <w:rFonts w:ascii="Wingdings" w:hAnsi="Wingdings" w:hint="default"/>
        <w:b/>
        <w:bCs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1225"/>
    <w:multiLevelType w:val="hybridMultilevel"/>
    <w:tmpl w:val="D18223A2"/>
    <w:lvl w:ilvl="0" w:tplc="EAE29AD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29666541"/>
    <w:multiLevelType w:val="hybridMultilevel"/>
    <w:tmpl w:val="5B74D972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90909"/>
    <w:multiLevelType w:val="hybridMultilevel"/>
    <w:tmpl w:val="46CEB3F6"/>
    <w:lvl w:ilvl="0" w:tplc="6BE4984E">
      <w:start w:val="1"/>
      <w:numFmt w:val="decimal"/>
      <w:lvlText w:val="%1"/>
      <w:lvlJc w:val="left"/>
      <w:pPr>
        <w:tabs>
          <w:tab w:val="num" w:pos="720"/>
        </w:tabs>
        <w:ind w:left="648" w:hanging="504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EB035F"/>
    <w:multiLevelType w:val="hybridMultilevel"/>
    <w:tmpl w:val="F19698CA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613C0D"/>
    <w:multiLevelType w:val="hybridMultilevel"/>
    <w:tmpl w:val="10D63F06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442BB"/>
    <w:multiLevelType w:val="hybridMultilevel"/>
    <w:tmpl w:val="ED22D946"/>
    <w:lvl w:ilvl="0" w:tplc="CF4AC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25788"/>
    <w:multiLevelType w:val="hybridMultilevel"/>
    <w:tmpl w:val="5F4093C4"/>
    <w:lvl w:ilvl="0" w:tplc="3446D048"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bCs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32FA8"/>
    <w:multiLevelType w:val="multilevel"/>
    <w:tmpl w:val="91283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4F7B01"/>
    <w:multiLevelType w:val="multilevel"/>
    <w:tmpl w:val="5824ED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023ACB"/>
    <w:multiLevelType w:val="multilevel"/>
    <w:tmpl w:val="ED22D9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9400E"/>
    <w:multiLevelType w:val="hybridMultilevel"/>
    <w:tmpl w:val="45CE4FC4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8775D"/>
    <w:multiLevelType w:val="hybridMultilevel"/>
    <w:tmpl w:val="05D87EA6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75128"/>
    <w:multiLevelType w:val="hybridMultilevel"/>
    <w:tmpl w:val="7134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A2682"/>
    <w:multiLevelType w:val="multilevel"/>
    <w:tmpl w:val="ECFC23E8"/>
    <w:lvl w:ilvl="0"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97A93"/>
    <w:multiLevelType w:val="multilevel"/>
    <w:tmpl w:val="ED22D9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409D9"/>
    <w:multiLevelType w:val="hybridMultilevel"/>
    <w:tmpl w:val="C6089522"/>
    <w:lvl w:ilvl="0" w:tplc="3446D048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4327E"/>
    <w:multiLevelType w:val="hybridMultilevel"/>
    <w:tmpl w:val="141CC756"/>
    <w:lvl w:ilvl="0" w:tplc="231C5F18">
      <w:start w:val="1"/>
      <w:numFmt w:val="decimal"/>
      <w:lvlText w:val="%1"/>
      <w:lvlJc w:val="righ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43626A"/>
    <w:multiLevelType w:val="hybridMultilevel"/>
    <w:tmpl w:val="4274CF92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61D8A"/>
    <w:multiLevelType w:val="hybridMultilevel"/>
    <w:tmpl w:val="D61A5488"/>
    <w:lvl w:ilvl="0" w:tplc="821CD4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85142"/>
    <w:multiLevelType w:val="hybridMultilevel"/>
    <w:tmpl w:val="90EAD82E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B1054"/>
    <w:multiLevelType w:val="hybridMultilevel"/>
    <w:tmpl w:val="EF008ADA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339C6"/>
    <w:multiLevelType w:val="multilevel"/>
    <w:tmpl w:val="1598EDBE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3522D0"/>
    <w:multiLevelType w:val="hybridMultilevel"/>
    <w:tmpl w:val="6DB2BBEE"/>
    <w:lvl w:ilvl="0" w:tplc="228474F4"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D178E"/>
    <w:multiLevelType w:val="multilevel"/>
    <w:tmpl w:val="13364890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F0D3F"/>
    <w:multiLevelType w:val="hybridMultilevel"/>
    <w:tmpl w:val="9D707B32"/>
    <w:lvl w:ilvl="0" w:tplc="6608B684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96B7B"/>
    <w:multiLevelType w:val="multilevel"/>
    <w:tmpl w:val="7A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3"/>
  </w:num>
  <w:num w:numId="5">
    <w:abstractNumId w:val="19"/>
  </w:num>
  <w:num w:numId="6">
    <w:abstractNumId w:val="42"/>
  </w:num>
  <w:num w:numId="7">
    <w:abstractNumId w:val="25"/>
  </w:num>
  <w:num w:numId="8">
    <w:abstractNumId w:val="27"/>
  </w:num>
  <w:num w:numId="9">
    <w:abstractNumId w:val="2"/>
  </w:num>
  <w:num w:numId="10">
    <w:abstractNumId w:val="33"/>
  </w:num>
  <w:num w:numId="11">
    <w:abstractNumId w:val="24"/>
  </w:num>
  <w:num w:numId="12">
    <w:abstractNumId w:val="9"/>
  </w:num>
  <w:num w:numId="13">
    <w:abstractNumId w:val="30"/>
  </w:num>
  <w:num w:numId="14">
    <w:abstractNumId w:val="6"/>
  </w:num>
  <w:num w:numId="15">
    <w:abstractNumId w:val="18"/>
  </w:num>
  <w:num w:numId="16">
    <w:abstractNumId w:val="11"/>
  </w:num>
  <w:num w:numId="17">
    <w:abstractNumId w:val="20"/>
  </w:num>
  <w:num w:numId="18">
    <w:abstractNumId w:val="34"/>
  </w:num>
  <w:num w:numId="19">
    <w:abstractNumId w:val="5"/>
  </w:num>
  <w:num w:numId="20">
    <w:abstractNumId w:val="14"/>
  </w:num>
  <w:num w:numId="21">
    <w:abstractNumId w:val="37"/>
  </w:num>
  <w:num w:numId="22">
    <w:abstractNumId w:val="4"/>
  </w:num>
  <w:num w:numId="23">
    <w:abstractNumId w:val="1"/>
  </w:num>
  <w:num w:numId="24">
    <w:abstractNumId w:val="40"/>
  </w:num>
  <w:num w:numId="25">
    <w:abstractNumId w:val="35"/>
  </w:num>
  <w:num w:numId="26">
    <w:abstractNumId w:val="39"/>
  </w:num>
  <w:num w:numId="27">
    <w:abstractNumId w:val="7"/>
  </w:num>
  <w:num w:numId="28">
    <w:abstractNumId w:val="32"/>
  </w:num>
  <w:num w:numId="29">
    <w:abstractNumId w:val="13"/>
  </w:num>
  <w:num w:numId="30">
    <w:abstractNumId w:val="26"/>
  </w:num>
  <w:num w:numId="31">
    <w:abstractNumId w:val="28"/>
  </w:num>
  <w:num w:numId="32">
    <w:abstractNumId w:val="31"/>
  </w:num>
  <w:num w:numId="33">
    <w:abstractNumId w:val="21"/>
  </w:num>
  <w:num w:numId="34">
    <w:abstractNumId w:val="12"/>
  </w:num>
  <w:num w:numId="35">
    <w:abstractNumId w:val="41"/>
  </w:num>
  <w:num w:numId="36">
    <w:abstractNumId w:val="38"/>
  </w:num>
  <w:num w:numId="37">
    <w:abstractNumId w:val="36"/>
  </w:num>
  <w:num w:numId="38">
    <w:abstractNumId w:val="8"/>
  </w:num>
  <w:num w:numId="39">
    <w:abstractNumId w:val="15"/>
  </w:num>
  <w:num w:numId="40">
    <w:abstractNumId w:val="0"/>
  </w:num>
  <w:num w:numId="41">
    <w:abstractNumId w:val="16"/>
  </w:num>
  <w:num w:numId="42">
    <w:abstractNumId w:val="29"/>
  </w:num>
  <w:num w:numId="43">
    <w:abstractNumId w:val="23"/>
  </w:num>
  <w:num w:numId="4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E3"/>
    <w:rsid w:val="00003208"/>
    <w:rsid w:val="00007CEC"/>
    <w:rsid w:val="00012847"/>
    <w:rsid w:val="00017EF7"/>
    <w:rsid w:val="00025C48"/>
    <w:rsid w:val="000315FA"/>
    <w:rsid w:val="00046EC9"/>
    <w:rsid w:val="00047D33"/>
    <w:rsid w:val="00055898"/>
    <w:rsid w:val="00060CCF"/>
    <w:rsid w:val="000616B0"/>
    <w:rsid w:val="00064461"/>
    <w:rsid w:val="00071FDB"/>
    <w:rsid w:val="0008634E"/>
    <w:rsid w:val="000863DB"/>
    <w:rsid w:val="00086A19"/>
    <w:rsid w:val="00091BA8"/>
    <w:rsid w:val="000B31B7"/>
    <w:rsid w:val="000D4F1A"/>
    <w:rsid w:val="000D55C3"/>
    <w:rsid w:val="000D6606"/>
    <w:rsid w:val="00102889"/>
    <w:rsid w:val="0010313D"/>
    <w:rsid w:val="00113F79"/>
    <w:rsid w:val="00120FD7"/>
    <w:rsid w:val="00122553"/>
    <w:rsid w:val="0012343F"/>
    <w:rsid w:val="00125616"/>
    <w:rsid w:val="00134CE8"/>
    <w:rsid w:val="0015044F"/>
    <w:rsid w:val="0015573A"/>
    <w:rsid w:val="00155C7F"/>
    <w:rsid w:val="0017672B"/>
    <w:rsid w:val="00177CB7"/>
    <w:rsid w:val="00184418"/>
    <w:rsid w:val="0018494A"/>
    <w:rsid w:val="001A3C4E"/>
    <w:rsid w:val="001A55BC"/>
    <w:rsid w:val="001B3462"/>
    <w:rsid w:val="001D47BC"/>
    <w:rsid w:val="001D7B12"/>
    <w:rsid w:val="001E583B"/>
    <w:rsid w:val="001E7F08"/>
    <w:rsid w:val="002116C2"/>
    <w:rsid w:val="0023363C"/>
    <w:rsid w:val="00234622"/>
    <w:rsid w:val="002400B4"/>
    <w:rsid w:val="0024467C"/>
    <w:rsid w:val="0025305E"/>
    <w:rsid w:val="00257E6B"/>
    <w:rsid w:val="00261827"/>
    <w:rsid w:val="00270F8A"/>
    <w:rsid w:val="002720C5"/>
    <w:rsid w:val="00281A41"/>
    <w:rsid w:val="00283231"/>
    <w:rsid w:val="00290034"/>
    <w:rsid w:val="002909FE"/>
    <w:rsid w:val="002918DE"/>
    <w:rsid w:val="002943F0"/>
    <w:rsid w:val="00294C6D"/>
    <w:rsid w:val="002A4E88"/>
    <w:rsid w:val="002A64F5"/>
    <w:rsid w:val="002A7A3B"/>
    <w:rsid w:val="002C37DC"/>
    <w:rsid w:val="002C4CE2"/>
    <w:rsid w:val="002C4F7A"/>
    <w:rsid w:val="002D02D5"/>
    <w:rsid w:val="002E5324"/>
    <w:rsid w:val="002E7E15"/>
    <w:rsid w:val="002F30DE"/>
    <w:rsid w:val="00303905"/>
    <w:rsid w:val="00304E46"/>
    <w:rsid w:val="00306989"/>
    <w:rsid w:val="0030750A"/>
    <w:rsid w:val="00317E6B"/>
    <w:rsid w:val="00321949"/>
    <w:rsid w:val="00321AD9"/>
    <w:rsid w:val="00322291"/>
    <w:rsid w:val="003250DA"/>
    <w:rsid w:val="00330FA2"/>
    <w:rsid w:val="00336599"/>
    <w:rsid w:val="0035063A"/>
    <w:rsid w:val="00362D58"/>
    <w:rsid w:val="00374504"/>
    <w:rsid w:val="00381A0F"/>
    <w:rsid w:val="003910FA"/>
    <w:rsid w:val="0039485B"/>
    <w:rsid w:val="003960A2"/>
    <w:rsid w:val="00397A8E"/>
    <w:rsid w:val="003A2645"/>
    <w:rsid w:val="003A7636"/>
    <w:rsid w:val="003B4C1E"/>
    <w:rsid w:val="003B6005"/>
    <w:rsid w:val="003C2CAC"/>
    <w:rsid w:val="003D1821"/>
    <w:rsid w:val="003E397B"/>
    <w:rsid w:val="003F4CAB"/>
    <w:rsid w:val="0040291A"/>
    <w:rsid w:val="00420A55"/>
    <w:rsid w:val="004344BE"/>
    <w:rsid w:val="00444058"/>
    <w:rsid w:val="00452D3F"/>
    <w:rsid w:val="004704FD"/>
    <w:rsid w:val="004723E3"/>
    <w:rsid w:val="0048079A"/>
    <w:rsid w:val="00492E19"/>
    <w:rsid w:val="004B5447"/>
    <w:rsid w:val="004C0F0C"/>
    <w:rsid w:val="004E3537"/>
    <w:rsid w:val="004E41F8"/>
    <w:rsid w:val="004F242B"/>
    <w:rsid w:val="00537848"/>
    <w:rsid w:val="005400A1"/>
    <w:rsid w:val="00541427"/>
    <w:rsid w:val="005443CD"/>
    <w:rsid w:val="00553C84"/>
    <w:rsid w:val="0055560A"/>
    <w:rsid w:val="00560D2A"/>
    <w:rsid w:val="00562B6A"/>
    <w:rsid w:val="005755C8"/>
    <w:rsid w:val="00581604"/>
    <w:rsid w:val="005829E1"/>
    <w:rsid w:val="0058334B"/>
    <w:rsid w:val="00590023"/>
    <w:rsid w:val="005975E9"/>
    <w:rsid w:val="005A0EFC"/>
    <w:rsid w:val="005A7D46"/>
    <w:rsid w:val="005B004C"/>
    <w:rsid w:val="005B03FF"/>
    <w:rsid w:val="005C2EC8"/>
    <w:rsid w:val="005C694B"/>
    <w:rsid w:val="005D5233"/>
    <w:rsid w:val="005E693F"/>
    <w:rsid w:val="005F18A2"/>
    <w:rsid w:val="006009FF"/>
    <w:rsid w:val="006012DD"/>
    <w:rsid w:val="00606BFA"/>
    <w:rsid w:val="00611D95"/>
    <w:rsid w:val="00614EAD"/>
    <w:rsid w:val="006177B9"/>
    <w:rsid w:val="00621232"/>
    <w:rsid w:val="00625EE3"/>
    <w:rsid w:val="00642909"/>
    <w:rsid w:val="00654E64"/>
    <w:rsid w:val="00671BE8"/>
    <w:rsid w:val="0069177E"/>
    <w:rsid w:val="00693362"/>
    <w:rsid w:val="006949AF"/>
    <w:rsid w:val="006A0EED"/>
    <w:rsid w:val="006B5A19"/>
    <w:rsid w:val="006D1660"/>
    <w:rsid w:val="006D2DBE"/>
    <w:rsid w:val="006D7517"/>
    <w:rsid w:val="006D7704"/>
    <w:rsid w:val="006D7B67"/>
    <w:rsid w:val="006E2724"/>
    <w:rsid w:val="006E6A7B"/>
    <w:rsid w:val="006F2C57"/>
    <w:rsid w:val="006F4572"/>
    <w:rsid w:val="006F5D67"/>
    <w:rsid w:val="00701906"/>
    <w:rsid w:val="007169C7"/>
    <w:rsid w:val="0072052D"/>
    <w:rsid w:val="00725BE0"/>
    <w:rsid w:val="007379DA"/>
    <w:rsid w:val="0075632E"/>
    <w:rsid w:val="00766561"/>
    <w:rsid w:val="007679B2"/>
    <w:rsid w:val="007804C5"/>
    <w:rsid w:val="0079214F"/>
    <w:rsid w:val="00797E05"/>
    <w:rsid w:val="007B2FC4"/>
    <w:rsid w:val="007B4A1F"/>
    <w:rsid w:val="007B7FC8"/>
    <w:rsid w:val="007C51E3"/>
    <w:rsid w:val="007D0B1F"/>
    <w:rsid w:val="007E4534"/>
    <w:rsid w:val="007F58E7"/>
    <w:rsid w:val="00803FC6"/>
    <w:rsid w:val="00807E0A"/>
    <w:rsid w:val="00816C6B"/>
    <w:rsid w:val="008247F1"/>
    <w:rsid w:val="00827B71"/>
    <w:rsid w:val="00830C42"/>
    <w:rsid w:val="00836C8B"/>
    <w:rsid w:val="008514C9"/>
    <w:rsid w:val="0085524B"/>
    <w:rsid w:val="00862485"/>
    <w:rsid w:val="008652F1"/>
    <w:rsid w:val="00865953"/>
    <w:rsid w:val="0086746F"/>
    <w:rsid w:val="00874658"/>
    <w:rsid w:val="00876740"/>
    <w:rsid w:val="00883F1B"/>
    <w:rsid w:val="00886769"/>
    <w:rsid w:val="00886D96"/>
    <w:rsid w:val="0088764E"/>
    <w:rsid w:val="0089136D"/>
    <w:rsid w:val="00894F46"/>
    <w:rsid w:val="008A6EED"/>
    <w:rsid w:val="008C15B2"/>
    <w:rsid w:val="008C40E0"/>
    <w:rsid w:val="008D672F"/>
    <w:rsid w:val="008D7C86"/>
    <w:rsid w:val="008E1397"/>
    <w:rsid w:val="008E1DDD"/>
    <w:rsid w:val="008F04D1"/>
    <w:rsid w:val="008F2B41"/>
    <w:rsid w:val="008F33D4"/>
    <w:rsid w:val="009012D6"/>
    <w:rsid w:val="0090177F"/>
    <w:rsid w:val="009024F4"/>
    <w:rsid w:val="00904C54"/>
    <w:rsid w:val="00915F9B"/>
    <w:rsid w:val="00925A0C"/>
    <w:rsid w:val="009336C7"/>
    <w:rsid w:val="00934A6E"/>
    <w:rsid w:val="00941BAE"/>
    <w:rsid w:val="009574A0"/>
    <w:rsid w:val="009654FB"/>
    <w:rsid w:val="00966739"/>
    <w:rsid w:val="00970061"/>
    <w:rsid w:val="00972347"/>
    <w:rsid w:val="0097272A"/>
    <w:rsid w:val="009740EA"/>
    <w:rsid w:val="00974F80"/>
    <w:rsid w:val="00976AA5"/>
    <w:rsid w:val="009878AA"/>
    <w:rsid w:val="009A0667"/>
    <w:rsid w:val="009B6CB5"/>
    <w:rsid w:val="009C0016"/>
    <w:rsid w:val="009C2FD2"/>
    <w:rsid w:val="009D11A0"/>
    <w:rsid w:val="009D56EE"/>
    <w:rsid w:val="009F1BE2"/>
    <w:rsid w:val="009F21A8"/>
    <w:rsid w:val="009F3DD4"/>
    <w:rsid w:val="009F41A4"/>
    <w:rsid w:val="009F572C"/>
    <w:rsid w:val="00A0318D"/>
    <w:rsid w:val="00A05DB4"/>
    <w:rsid w:val="00A125EA"/>
    <w:rsid w:val="00A12A51"/>
    <w:rsid w:val="00A139B3"/>
    <w:rsid w:val="00A46101"/>
    <w:rsid w:val="00A46402"/>
    <w:rsid w:val="00A556A1"/>
    <w:rsid w:val="00A631D3"/>
    <w:rsid w:val="00A67AC9"/>
    <w:rsid w:val="00A72BFB"/>
    <w:rsid w:val="00A96F3F"/>
    <w:rsid w:val="00A97B0B"/>
    <w:rsid w:val="00AA359F"/>
    <w:rsid w:val="00AC64E0"/>
    <w:rsid w:val="00AD1025"/>
    <w:rsid w:val="00AF2EE8"/>
    <w:rsid w:val="00AF3ADA"/>
    <w:rsid w:val="00AF4F62"/>
    <w:rsid w:val="00B307B7"/>
    <w:rsid w:val="00B336A9"/>
    <w:rsid w:val="00B36A1B"/>
    <w:rsid w:val="00B36BA5"/>
    <w:rsid w:val="00B44248"/>
    <w:rsid w:val="00B472C7"/>
    <w:rsid w:val="00B5732F"/>
    <w:rsid w:val="00B6208C"/>
    <w:rsid w:val="00B65FD5"/>
    <w:rsid w:val="00B665E0"/>
    <w:rsid w:val="00B70384"/>
    <w:rsid w:val="00B81DFE"/>
    <w:rsid w:val="00B848D4"/>
    <w:rsid w:val="00B85D6B"/>
    <w:rsid w:val="00B904F5"/>
    <w:rsid w:val="00B91417"/>
    <w:rsid w:val="00B91EEC"/>
    <w:rsid w:val="00B92FAB"/>
    <w:rsid w:val="00BA4B2A"/>
    <w:rsid w:val="00BA5E13"/>
    <w:rsid w:val="00BB32DC"/>
    <w:rsid w:val="00BB4BCD"/>
    <w:rsid w:val="00BB56F3"/>
    <w:rsid w:val="00BD2F81"/>
    <w:rsid w:val="00BD7307"/>
    <w:rsid w:val="00BE743C"/>
    <w:rsid w:val="00BF0259"/>
    <w:rsid w:val="00BF4D36"/>
    <w:rsid w:val="00BF5A88"/>
    <w:rsid w:val="00C05CFD"/>
    <w:rsid w:val="00C23D60"/>
    <w:rsid w:val="00C339A1"/>
    <w:rsid w:val="00C50FD7"/>
    <w:rsid w:val="00C532AD"/>
    <w:rsid w:val="00C53FA2"/>
    <w:rsid w:val="00C549D6"/>
    <w:rsid w:val="00C7711D"/>
    <w:rsid w:val="00C77D29"/>
    <w:rsid w:val="00C80DE8"/>
    <w:rsid w:val="00C82E93"/>
    <w:rsid w:val="00C83E9F"/>
    <w:rsid w:val="00C9036C"/>
    <w:rsid w:val="00C95D28"/>
    <w:rsid w:val="00C95F50"/>
    <w:rsid w:val="00C9738A"/>
    <w:rsid w:val="00CA2F5F"/>
    <w:rsid w:val="00CA535F"/>
    <w:rsid w:val="00CA77F7"/>
    <w:rsid w:val="00CD499B"/>
    <w:rsid w:val="00CD5FA1"/>
    <w:rsid w:val="00CE49E7"/>
    <w:rsid w:val="00CE7E2B"/>
    <w:rsid w:val="00D075D6"/>
    <w:rsid w:val="00D11221"/>
    <w:rsid w:val="00D1484D"/>
    <w:rsid w:val="00D23380"/>
    <w:rsid w:val="00D2460F"/>
    <w:rsid w:val="00D31B22"/>
    <w:rsid w:val="00D32A9B"/>
    <w:rsid w:val="00D52EF0"/>
    <w:rsid w:val="00D53FAB"/>
    <w:rsid w:val="00D571B3"/>
    <w:rsid w:val="00D60651"/>
    <w:rsid w:val="00D63BDD"/>
    <w:rsid w:val="00D74062"/>
    <w:rsid w:val="00D76352"/>
    <w:rsid w:val="00D91D02"/>
    <w:rsid w:val="00D91EDB"/>
    <w:rsid w:val="00DA51E1"/>
    <w:rsid w:val="00DA7640"/>
    <w:rsid w:val="00DB5AB7"/>
    <w:rsid w:val="00DB75BE"/>
    <w:rsid w:val="00DC3290"/>
    <w:rsid w:val="00DF1F33"/>
    <w:rsid w:val="00E36D30"/>
    <w:rsid w:val="00E512C6"/>
    <w:rsid w:val="00E54348"/>
    <w:rsid w:val="00E63903"/>
    <w:rsid w:val="00E75FD0"/>
    <w:rsid w:val="00E81079"/>
    <w:rsid w:val="00E86343"/>
    <w:rsid w:val="00E9723C"/>
    <w:rsid w:val="00EA3325"/>
    <w:rsid w:val="00EA477F"/>
    <w:rsid w:val="00EB5E8E"/>
    <w:rsid w:val="00EC00A4"/>
    <w:rsid w:val="00ED59E8"/>
    <w:rsid w:val="00EE2478"/>
    <w:rsid w:val="00EF3EB8"/>
    <w:rsid w:val="00EF5FEA"/>
    <w:rsid w:val="00EF63FB"/>
    <w:rsid w:val="00F05EEC"/>
    <w:rsid w:val="00F07AC2"/>
    <w:rsid w:val="00F166F4"/>
    <w:rsid w:val="00F16776"/>
    <w:rsid w:val="00F2275E"/>
    <w:rsid w:val="00F27F41"/>
    <w:rsid w:val="00F31589"/>
    <w:rsid w:val="00F47125"/>
    <w:rsid w:val="00F540A7"/>
    <w:rsid w:val="00F563F0"/>
    <w:rsid w:val="00F662EB"/>
    <w:rsid w:val="00F725D6"/>
    <w:rsid w:val="00F75E31"/>
    <w:rsid w:val="00F779E5"/>
    <w:rsid w:val="00F82880"/>
    <w:rsid w:val="00F82E8F"/>
    <w:rsid w:val="00F83A6D"/>
    <w:rsid w:val="00F91610"/>
    <w:rsid w:val="00F93086"/>
    <w:rsid w:val="00F94861"/>
    <w:rsid w:val="00FA5A4A"/>
    <w:rsid w:val="00FA69B7"/>
    <w:rsid w:val="00FC1879"/>
    <w:rsid w:val="00FC1EB1"/>
    <w:rsid w:val="00FC3F8B"/>
    <w:rsid w:val="00FE41F9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0B30A377-ED59-4FC6-B0C9-F5DDD927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E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C64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5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6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6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5978</Characters>
  <Application>Microsoft Office Word</Application>
  <DocSecurity>0</DocSecurity>
  <Lines>181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 Training Requirements: (# hours)</vt:lpstr>
    </vt:vector>
  </TitlesOfParts>
  <Company>ANMC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 Training Requirements: (# hours)</dc:title>
  <dc:subject/>
  <dc:creator>afunok</dc:creator>
  <cp:keywords/>
  <dc:description/>
  <cp:lastModifiedBy>Lisa Griggs</cp:lastModifiedBy>
  <cp:revision>3</cp:revision>
  <cp:lastPrinted>2017-10-04T15:24:00Z</cp:lastPrinted>
  <dcterms:created xsi:type="dcterms:W3CDTF">2017-03-31T21:43:00Z</dcterms:created>
  <dcterms:modified xsi:type="dcterms:W3CDTF">2017-10-04T15:24:00Z</dcterms:modified>
</cp:coreProperties>
</file>